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China peak causes </w:t>
      </w:r>
      <w:r>
        <w:rPr>
          <w:b/>
          <w:i w:val="0"/>
          <w:smallCaps w:val="0"/>
          <w:strike w:val="0"/>
          <w:sz w:val="26"/>
          <w:u w:val="single"/>
        </w:rPr>
        <w:t>diversionary wars</w:t>
      </w:r>
      <w:r>
        <w:rPr>
          <w:b/>
          <w:i w:val="0"/>
          <w:smallCaps w:val="0"/>
          <w:strike w:val="0"/>
          <w:sz w:val="26"/>
          <w:u w:val="none"/>
        </w:rPr>
        <w:t xml:space="preserve">, particularly in </w:t>
      </w:r>
      <w:r>
        <w:rPr>
          <w:b/>
          <w:i w:val="0"/>
          <w:smallCaps w:val="0"/>
          <w:strike w:val="0"/>
          <w:sz w:val="26"/>
          <w:u w:val="single"/>
        </w:rPr>
        <w:t>Taiwan</w:t>
      </w:r>
      <w:r>
        <w:rPr>
          <w:b/>
          <w:i w:val="0"/>
          <w:smallCaps w:val="0"/>
          <w:strike w:val="0"/>
          <w:sz w:val="26"/>
          <w:u w:val="none"/>
        </w:rPr>
        <w:t>---extinction</w:t>
      </w:r>
      <w:r>
        <w:rPr>
          <w:b w:val="0"/>
          <w:i w:val="0"/>
          <w:smallCaps w:val="0"/>
          <w:strike w:val="0"/>
          <w:sz w:val="26"/>
          <w:u w:val="none"/>
        </w:rPr>
        <w:t xml:space="preserve">, even </w:t>
      </w:r>
      <w:r>
        <w:rPr>
          <w:b w:val="0"/>
          <w:i w:val="0"/>
          <w:smallCaps w:val="0"/>
          <w:strike w:val="0"/>
          <w:sz w:val="26"/>
          <w:u w:val="single"/>
        </w:rPr>
        <w:t>without</w:t>
      </w:r>
      <w:r>
        <w:rPr>
          <w:b w:val="0"/>
          <w:i w:val="0"/>
          <w:smallCaps w:val="0"/>
          <w:strike w:val="0"/>
          <w:sz w:val="26"/>
          <w:u w:val="none"/>
        </w:rPr>
        <w:t xml:space="preserve"> nukes.</w:t>
      </w:r>
    </w:p>
    <w:p>
      <w:pPr>
        <w:spacing w:after="80"/>
      </w:pPr>
      <w:r>
        <w:rPr>
          <w:b w:val="0"/>
          <w:i w:val="0"/>
          <w:smallCaps w:val="0"/>
          <w:strike w:val="0"/>
          <w:u w:val="none"/>
        </w:rPr>
        <w:t xml:space="preserve">Gautam </w:t>
      </w:r>
      <w:r>
        <w:rPr>
          <w:b/>
          <w:i w:val="0"/>
          <w:smallCaps w:val="0"/>
          <w:strike w:val="0"/>
          <w:sz w:val="26"/>
          <w:u w:val="none"/>
        </w:rPr>
        <w:t>Mukunda 23</w:t>
      </w:r>
      <w:r>
        <w:rPr>
          <w:b w:val="0"/>
          <w:i w:val="0"/>
          <w:smallCaps w:val="0"/>
          <w:strike w:val="0"/>
          <w:u w:val="none"/>
        </w:rPr>
        <w:t>, Research Fellow at the Harvard Kennedy School’s Center for Public Leadership, the author of Picking Presidents and Indispensable: When Leaders Really Matter, and a speaker, consultant, and entrepreneur. I was an Assistant Professor at Harvard Business School and Distinguished Visiting Professor at Schwarzman College, Tsinghua University</w:t>
      </w:r>
      <w:r>
        <w:rPr>
          <w:b w:val="0"/>
          <w:i w:val="0"/>
          <w:smallCaps w:val="0"/>
          <w:strike w:val="0"/>
          <w:u w:val="none"/>
        </w:rPr>
        <w:t xml:space="preserve">, </w:t>
      </w:r>
      <w:r>
        <w:rPr>
          <w:b w:val="0"/>
          <w:i w:val="0"/>
          <w:smallCaps w:val="0"/>
          <w:strike w:val="0"/>
          <w:u w:val="none"/>
        </w:rPr>
        <w:t xml:space="preserve">10-23-2023, "China’s Window For War", Forbes, </w:t>
      </w:r>
      <w:r>
        <w:rPr>
          <w:b w:val="0"/>
          <w:i w:val="0"/>
          <w:smallCaps w:val="0"/>
          <w:strike w:val="0"/>
          <w:u w:val="none"/>
        </w:rPr>
        <w:t>, oj</w:t>
      </w:r>
    </w:p>
    <w:p>
      <w:pPr>
        <w:spacing w:after="60"/>
      </w:pPr>
      <w:r>
        <w:rPr>
          <w:b w:val="0"/>
          <w:i w:val="0"/>
          <w:smallCaps w:val="0"/>
          <w:strike w:val="0"/>
          <w:sz w:val="16"/>
          <w:u w:val="none"/>
        </w:rPr>
        <w:t>We’ve spent decades worrying about the dangers of China’s rise. We should worry even more if that rise is coming to a halt.</w:t>
      </w:r>
    </w:p>
    <w:p>
      <w:pPr>
        <w:spacing w:after="60"/>
      </w:pPr>
      <w:r>
        <w:rPr>
          <w:b w:val="0"/>
          <w:i w:val="0"/>
          <w:smallCaps w:val="0"/>
          <w:strike w:val="0"/>
          <w:highlight w:val="cyan"/>
          <w:u w:val="single"/>
        </w:rPr>
        <w:t>Tensions</w:t>
      </w:r>
      <w:r>
        <w:rPr>
          <w:b w:val="0"/>
          <w:i w:val="0"/>
          <w:smallCaps w:val="0"/>
          <w:strike w:val="0"/>
          <w:sz w:val="16"/>
          <w:u w:val="none"/>
        </w:rPr>
        <w:t xml:space="preserve"> between the two countries </w:t>
      </w:r>
      <w:r>
        <w:rPr>
          <w:b w:val="0"/>
          <w:i w:val="0"/>
          <w:smallCaps w:val="0"/>
          <w:strike w:val="0"/>
          <w:highlight w:val="cyan"/>
          <w:u w:val="single"/>
        </w:rPr>
        <w:t>are</w:t>
      </w:r>
      <w:r>
        <w:rPr>
          <w:b w:val="0"/>
          <w:i w:val="0"/>
          <w:smallCaps w:val="0"/>
          <w:strike w:val="0"/>
          <w:sz w:val="16"/>
          <w:u w:val="none"/>
        </w:rPr>
        <w:t xml:space="preserve"> as </w:t>
      </w:r>
      <w:r>
        <w:rPr>
          <w:b/>
          <w:i w:val="0"/>
          <w:smallCaps w:val="0"/>
          <w:strike w:val="0"/>
          <w:sz w:val="22"/>
          <w:highlight w:val="cyan"/>
          <w:u w:val="single"/>
        </w:rPr>
        <w:t>high</w:t>
      </w:r>
      <w:r>
        <w:rPr>
          <w:b w:val="0"/>
          <w:i w:val="0"/>
          <w:smallCaps w:val="0"/>
          <w:strike w:val="0"/>
          <w:sz w:val="16"/>
          <w:u w:val="none"/>
        </w:rPr>
        <w:t xml:space="preserve"> as they’ve been since the 1980s. And things are likely to get worse. One of the few points of agreement between Republicans and Democrats is that both want to decrease American dependence on Chinese manufacturing. On China’s side, friction over </w:t>
      </w:r>
      <w:r>
        <w:rPr>
          <w:b/>
          <w:i w:val="0"/>
          <w:smallCaps w:val="0"/>
          <w:strike w:val="0"/>
          <w:sz w:val="22"/>
          <w:u w:val="single"/>
        </w:rPr>
        <w:t>Taiwan</w:t>
      </w:r>
      <w:r>
        <w:rPr>
          <w:b w:val="0"/>
          <w:i w:val="0"/>
          <w:smallCaps w:val="0"/>
          <w:strike w:val="0"/>
          <w:sz w:val="16"/>
          <w:u w:val="none"/>
        </w:rPr>
        <w:t xml:space="preserve"> is intensifying. Taiwan’s status as a stable democracy </w:t>
      </w:r>
      <w:r>
        <w:rPr>
          <w:b w:val="0"/>
          <w:i w:val="0"/>
          <w:smallCaps w:val="0"/>
          <w:strike w:val="0"/>
          <w:u w:val="single"/>
        </w:rPr>
        <w:t>is a</w:t>
      </w:r>
      <w:r>
        <w:rPr>
          <w:b w:val="0"/>
          <w:i w:val="0"/>
          <w:smallCaps w:val="0"/>
          <w:strike w:val="0"/>
          <w:sz w:val="16"/>
          <w:u w:val="none"/>
        </w:rPr>
        <w:t xml:space="preserve"> constant </w:t>
      </w:r>
      <w:r>
        <w:rPr>
          <w:b w:val="0"/>
          <w:i w:val="0"/>
          <w:smallCaps w:val="0"/>
          <w:strike w:val="0"/>
          <w:u w:val="single"/>
        </w:rPr>
        <w:t xml:space="preserve">challenge to a Chinese Communist Party that wants to </w:t>
      </w:r>
      <w:r>
        <w:rPr>
          <w:b/>
          <w:i w:val="0"/>
          <w:smallCaps w:val="0"/>
          <w:strike w:val="0"/>
          <w:sz w:val="22"/>
          <w:u w:val="single"/>
        </w:rPr>
        <w:t>assert control</w:t>
      </w:r>
      <w:r>
        <w:rPr>
          <w:b w:val="0"/>
          <w:i w:val="0"/>
          <w:smallCaps w:val="0"/>
          <w:strike w:val="0"/>
          <w:sz w:val="16"/>
          <w:u w:val="none"/>
        </w:rPr>
        <w:t xml:space="preserve"> over the island. At the same time, </w:t>
      </w:r>
      <w:r>
        <w:rPr>
          <w:b w:val="0"/>
          <w:i w:val="0"/>
          <w:smallCaps w:val="0"/>
          <w:strike w:val="0"/>
          <w:u w:val="single"/>
        </w:rPr>
        <w:t>America</w:t>
      </w:r>
      <w:r>
        <w:rPr>
          <w:b w:val="0"/>
          <w:i w:val="0"/>
          <w:smallCaps w:val="0"/>
          <w:strike w:val="0"/>
          <w:sz w:val="16"/>
          <w:u w:val="none"/>
        </w:rPr>
        <w:t xml:space="preserve">n policymakers are </w:t>
      </w:r>
      <w:r>
        <w:rPr>
          <w:b w:val="0"/>
          <w:i w:val="0"/>
          <w:smallCaps w:val="0"/>
          <w:strike w:val="0"/>
          <w:u w:val="single"/>
        </w:rPr>
        <w:t xml:space="preserve">stepping up their </w:t>
      </w:r>
      <w:r>
        <w:rPr>
          <w:b/>
          <w:i w:val="0"/>
          <w:smallCaps w:val="0"/>
          <w:strike w:val="0"/>
          <w:sz w:val="22"/>
          <w:u w:val="single"/>
        </w:rPr>
        <w:t>support</w:t>
      </w:r>
      <w:r>
        <w:rPr>
          <w:b w:val="0"/>
          <w:i w:val="0"/>
          <w:smallCaps w:val="0"/>
          <w:strike w:val="0"/>
          <w:u w:val="single"/>
        </w:rPr>
        <w:t xml:space="preserve"> for Taiwan</w:t>
      </w:r>
      <w:r>
        <w:rPr>
          <w:b w:val="0"/>
          <w:i w:val="0"/>
          <w:smallCaps w:val="0"/>
          <w:strike w:val="0"/>
          <w:sz w:val="16"/>
          <w:u w:val="none"/>
        </w:rPr>
        <w:t>, driven both by the desire to counter China and in response to the country’s critical importance to the world economy stemming from its dominance of the manufacture of advanced semiconductors (as brilliantly described in Chris Miller’s Chip War).</w:t>
      </w:r>
    </w:p>
    <w:p>
      <w:pPr>
        <w:spacing w:after="60"/>
      </w:pPr>
      <w:r>
        <w:rPr>
          <w:b w:val="0"/>
          <w:i w:val="0"/>
          <w:smallCaps w:val="0"/>
          <w:strike w:val="0"/>
          <w:sz w:val="16"/>
          <w:u w:val="none"/>
        </w:rPr>
        <w:t>But that’s the baseline of the relationship. Some experts in international relations have warned that China’s rise poses a particular risk because it might surpass the United States, and that such hegemonic transitions often lead to war (an idea known as power transition theory). Graham Allison described this threat in his 2017 book Destined For War: Can America and China Escape the Thucydides Trap? (Graham was also my boss in my very first job after college).</w:t>
      </w:r>
    </w:p>
    <w:p>
      <w:pPr>
        <w:spacing w:after="60"/>
      </w:pPr>
      <w:r>
        <w:rPr>
          <w:b w:val="0"/>
          <w:i w:val="0"/>
          <w:smallCaps w:val="0"/>
          <w:strike w:val="0"/>
          <w:sz w:val="16"/>
          <w:u w:val="none"/>
        </w:rPr>
        <w:t xml:space="preserve">But what if China isn’t going to pass the United States? </w:t>
      </w:r>
      <w:r>
        <w:rPr>
          <w:b w:val="0"/>
          <w:i w:val="0"/>
          <w:smallCaps w:val="0"/>
          <w:strike w:val="0"/>
          <w:highlight w:val="cyan"/>
          <w:u w:val="single"/>
        </w:rPr>
        <w:t>China’s</w:t>
      </w:r>
      <w:r>
        <w:rPr>
          <w:b w:val="0"/>
          <w:i w:val="0"/>
          <w:smallCaps w:val="0"/>
          <w:strike w:val="0"/>
          <w:sz w:val="16"/>
          <w:u w:val="none"/>
        </w:rPr>
        <w:t xml:space="preserve"> astonishing multi-decade </w:t>
      </w:r>
      <w:r>
        <w:rPr>
          <w:b/>
          <w:i w:val="0"/>
          <w:smallCaps w:val="0"/>
          <w:strike w:val="0"/>
          <w:sz w:val="22"/>
          <w:highlight w:val="cyan"/>
          <w:u w:val="single"/>
        </w:rPr>
        <w:t>rise</w:t>
      </w:r>
      <w:r>
        <w:rPr>
          <w:b w:val="0"/>
          <w:i w:val="0"/>
          <w:smallCaps w:val="0"/>
          <w:strike w:val="0"/>
          <w:sz w:val="16"/>
          <w:u w:val="none"/>
        </w:rPr>
        <w:t xml:space="preserve">, one whose scale and speed has no historical parallels (the closest one is Germany from the 1870s until 1914) </w:t>
      </w:r>
      <w:r>
        <w:rPr>
          <w:b w:val="0"/>
          <w:i w:val="0"/>
          <w:smallCaps w:val="0"/>
          <w:strike w:val="0"/>
          <w:u w:val="single"/>
        </w:rPr>
        <w:t xml:space="preserve">seems to have </w:t>
      </w:r>
      <w:r>
        <w:rPr>
          <w:b/>
          <w:i w:val="0"/>
          <w:smallCaps w:val="0"/>
          <w:strike w:val="0"/>
          <w:sz w:val="22"/>
          <w:highlight w:val="cyan"/>
          <w:u w:val="single"/>
        </w:rPr>
        <w:t>slowed</w:t>
      </w:r>
      <w:r>
        <w:rPr>
          <w:b w:val="0"/>
          <w:i w:val="0"/>
          <w:smallCaps w:val="0"/>
          <w:strike w:val="0"/>
          <w:sz w:val="16"/>
          <w:u w:val="none"/>
        </w:rPr>
        <w:t>, and perhaps even come to a halt.</w:t>
      </w:r>
    </w:p>
    <w:p>
      <w:pPr>
        <w:spacing w:after="60"/>
      </w:pPr>
      <w:r>
        <w:rPr>
          <w:b w:val="0"/>
          <w:i w:val="0"/>
          <w:smallCaps w:val="0"/>
          <w:strike w:val="0"/>
          <w:u w:val="single"/>
        </w:rPr>
        <w:t>Some</w:t>
      </w:r>
      <w:r>
        <w:rPr>
          <w:b w:val="0"/>
          <w:i w:val="0"/>
          <w:smallCaps w:val="0"/>
          <w:strike w:val="0"/>
          <w:sz w:val="16"/>
          <w:u w:val="none"/>
        </w:rPr>
        <w:t xml:space="preserve"> economists have </w:t>
      </w:r>
      <w:r>
        <w:rPr>
          <w:b w:val="0"/>
          <w:i w:val="0"/>
          <w:smallCaps w:val="0"/>
          <w:strike w:val="0"/>
          <w:u w:val="single"/>
        </w:rPr>
        <w:t xml:space="preserve">labeled China as </w:t>
      </w:r>
      <w:r>
        <w:rPr>
          <w:b w:val="0"/>
          <w:i w:val="0"/>
          <w:smallCaps w:val="0"/>
          <w:strike w:val="0"/>
          <w:highlight w:val="cyan"/>
          <w:u w:val="single"/>
        </w:rPr>
        <w:t>falling prey to the “</w:t>
      </w:r>
      <w:r>
        <w:rPr>
          <w:b/>
          <w:i w:val="0"/>
          <w:smallCaps w:val="0"/>
          <w:strike w:val="0"/>
          <w:sz w:val="22"/>
          <w:highlight w:val="cyan"/>
          <w:u w:val="single"/>
        </w:rPr>
        <w:t>middle income trap</w:t>
      </w:r>
      <w:r>
        <w:rPr>
          <w:b w:val="0"/>
          <w:i w:val="0"/>
          <w:smallCaps w:val="0"/>
          <w:strike w:val="0"/>
          <w:highlight w:val="cyan"/>
          <w:u w:val="single"/>
        </w:rPr>
        <w:t>,”</w:t>
      </w:r>
      <w:r>
        <w:rPr>
          <w:b w:val="0"/>
          <w:i w:val="0"/>
          <w:smallCaps w:val="0"/>
          <w:strike w:val="0"/>
          <w:u w:val="single"/>
        </w:rPr>
        <w:t xml:space="preserve"> where it is unable to </w:t>
      </w:r>
      <w:r>
        <w:rPr>
          <w:b/>
          <w:i w:val="0"/>
          <w:smallCaps w:val="0"/>
          <w:strike w:val="0"/>
          <w:sz w:val="22"/>
          <w:u w:val="single"/>
        </w:rPr>
        <w:t>keep up</w:t>
      </w:r>
      <w:r>
        <w:rPr>
          <w:b w:val="0"/>
          <w:i w:val="0"/>
          <w:smallCaps w:val="0"/>
          <w:strike w:val="0"/>
          <w:u w:val="single"/>
        </w:rPr>
        <w:t xml:space="preserve"> with more developed nations</w:t>
      </w:r>
      <w:r>
        <w:rPr>
          <w:b w:val="0"/>
          <w:i w:val="0"/>
          <w:smallCaps w:val="0"/>
          <w:strike w:val="0"/>
          <w:sz w:val="16"/>
          <w:u w:val="none"/>
        </w:rPr>
        <w:t xml:space="preserve"> due to rising wages and factors such as the United States’ investment in EV manufacturing and renewable energy. The Wall Street Journal recently reported that China’s old ways of increasing growth have begun to bear diminishing returns, and unless it begins pulling new levers to accelerate growth, </w:t>
      </w:r>
      <w:r>
        <w:rPr>
          <w:b w:val="0"/>
          <w:i w:val="0"/>
          <w:smallCaps w:val="0"/>
          <w:strike w:val="0"/>
          <w:u w:val="single"/>
        </w:rPr>
        <w:t>it could find itself stuck</w:t>
      </w:r>
      <w:r>
        <w:rPr>
          <w:b w:val="0"/>
          <w:i w:val="0"/>
          <w:smallCaps w:val="0"/>
          <w:strike w:val="0"/>
          <w:sz w:val="16"/>
          <w:u w:val="none"/>
        </w:rPr>
        <w:t>.</w:t>
      </w:r>
    </w:p>
    <w:p>
      <w:pPr>
        <w:spacing w:after="60"/>
      </w:pPr>
      <w:r>
        <w:rPr>
          <w:b w:val="0"/>
          <w:i w:val="0"/>
          <w:smallCaps w:val="0"/>
          <w:strike w:val="0"/>
          <w:sz w:val="16"/>
          <w:u w:val="none"/>
        </w:rPr>
        <w:t xml:space="preserve">As countries like South Africa and Brazil have learned, it is incredibly difficult to escape the middle income trap, and while </w:t>
      </w:r>
      <w:r>
        <w:rPr>
          <w:b w:val="0"/>
          <w:i w:val="0"/>
          <w:smallCaps w:val="0"/>
          <w:strike w:val="0"/>
          <w:highlight w:val="cyan"/>
          <w:u w:val="single"/>
        </w:rPr>
        <w:t>some</w:t>
      </w:r>
      <w:r>
        <w:rPr>
          <w:b w:val="0"/>
          <w:i w:val="0"/>
          <w:smallCaps w:val="0"/>
          <w:strike w:val="0"/>
          <w:sz w:val="16"/>
          <w:u w:val="none"/>
        </w:rPr>
        <w:t xml:space="preserve"> experts </w:t>
      </w:r>
      <w:r>
        <w:rPr>
          <w:b w:val="0"/>
          <w:i w:val="0"/>
          <w:smallCaps w:val="0"/>
          <w:strike w:val="0"/>
          <w:highlight w:val="cyan"/>
          <w:u w:val="single"/>
        </w:rPr>
        <w:t xml:space="preserve">think China could </w:t>
      </w:r>
      <w:r>
        <w:rPr>
          <w:b/>
          <w:i w:val="0"/>
          <w:smallCaps w:val="0"/>
          <w:strike w:val="0"/>
          <w:sz w:val="22"/>
          <w:highlight w:val="cyan"/>
          <w:u w:val="single"/>
        </w:rPr>
        <w:t>clear the hurdle</w:t>
      </w:r>
      <w:r>
        <w:rPr>
          <w:b w:val="0"/>
          <w:i w:val="0"/>
          <w:smallCaps w:val="0"/>
          <w:strike w:val="0"/>
          <w:sz w:val="16"/>
          <w:u w:val="none"/>
        </w:rPr>
        <w:t xml:space="preserve"> by 2030, others like Dan Drezner—who recently outlined why China’s economic headwinds could stall their growth indefinitely—are dubious.</w:t>
      </w:r>
    </w:p>
    <w:p>
      <w:pPr>
        <w:spacing w:after="60"/>
      </w:pPr>
      <w:r>
        <w:rPr>
          <w:b w:val="0"/>
          <w:i w:val="0"/>
          <w:smallCaps w:val="0"/>
          <w:strike w:val="0"/>
          <w:sz w:val="16"/>
          <w:u w:val="none"/>
        </w:rPr>
        <w:t>So if the great danger is China surpassing the United States, and it now looks like that’s not going to happen anytime soon (if ever)—that’s good news, right?</w:t>
      </w:r>
    </w:p>
    <w:p>
      <w:pPr>
        <w:spacing w:after="60"/>
      </w:pPr>
      <w:r>
        <w:rPr>
          <w:b w:val="0"/>
          <w:i w:val="0"/>
          <w:smallCaps w:val="0"/>
          <w:strike w:val="0"/>
          <w:sz w:val="16"/>
          <w:u w:val="none"/>
        </w:rPr>
        <w:t xml:space="preserve">Not so fast. </w:t>
      </w:r>
      <w:r>
        <w:rPr>
          <w:b w:val="0"/>
          <w:i w:val="0"/>
          <w:smallCaps w:val="0"/>
          <w:strike w:val="0"/>
          <w:u w:val="single"/>
        </w:rPr>
        <w:t xml:space="preserve">China’s </w:t>
      </w:r>
      <w:r>
        <w:rPr>
          <w:b/>
          <w:i w:val="0"/>
          <w:smallCaps w:val="0"/>
          <w:strike w:val="0"/>
          <w:sz w:val="22"/>
          <w:highlight w:val="cyan"/>
          <w:u w:val="single"/>
        </w:rPr>
        <w:t>peak</w:t>
      </w:r>
      <w:r>
        <w:rPr>
          <w:b w:val="0"/>
          <w:i w:val="0"/>
          <w:smallCaps w:val="0"/>
          <w:strike w:val="0"/>
          <w:highlight w:val="cyan"/>
          <w:u w:val="single"/>
        </w:rPr>
        <w:t xml:space="preserve"> might be more </w:t>
      </w:r>
      <w:r>
        <w:rPr>
          <w:b/>
          <w:i w:val="0"/>
          <w:smallCaps w:val="0"/>
          <w:strike w:val="0"/>
          <w:sz w:val="22"/>
          <w:highlight w:val="cyan"/>
          <w:u w:val="single"/>
        </w:rPr>
        <w:t>dangerous</w:t>
      </w:r>
      <w:r>
        <w:rPr>
          <w:b w:val="0"/>
          <w:i w:val="0"/>
          <w:smallCaps w:val="0"/>
          <w:strike w:val="0"/>
          <w:highlight w:val="cyan"/>
          <w:u w:val="single"/>
        </w:rPr>
        <w:t xml:space="preserve"> than</w:t>
      </w:r>
      <w:r>
        <w:rPr>
          <w:b w:val="0"/>
          <w:i w:val="0"/>
          <w:smallCaps w:val="0"/>
          <w:strike w:val="0"/>
          <w:u w:val="single"/>
        </w:rPr>
        <w:t xml:space="preserve"> China’s </w:t>
      </w:r>
      <w:r>
        <w:rPr>
          <w:b w:val="0"/>
          <w:i w:val="0"/>
          <w:smallCaps w:val="0"/>
          <w:strike w:val="0"/>
          <w:highlight w:val="cyan"/>
          <w:u w:val="single"/>
        </w:rPr>
        <w:t>rise</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this could become </w:t>
      </w:r>
      <w:r>
        <w:rPr>
          <w:b w:val="0"/>
          <w:i w:val="0"/>
          <w:smallCaps w:val="0"/>
          <w:strike w:val="0"/>
          <w:u w:val="single"/>
        </w:rPr>
        <w:t>even worse because</w:t>
      </w:r>
      <w:r>
        <w:rPr>
          <w:b w:val="0"/>
          <w:i w:val="0"/>
          <w:smallCaps w:val="0"/>
          <w:strike w:val="0"/>
          <w:sz w:val="16"/>
          <w:u w:val="none"/>
        </w:rPr>
        <w:t xml:space="preserve"> President </w:t>
      </w:r>
      <w:r>
        <w:rPr>
          <w:b w:val="0"/>
          <w:i w:val="0"/>
          <w:smallCaps w:val="0"/>
          <w:strike w:val="0"/>
          <w:u w:val="single"/>
        </w:rPr>
        <w:t xml:space="preserve">Xi has made himself </w:t>
      </w:r>
      <w:r>
        <w:rPr>
          <w:b/>
          <w:i w:val="0"/>
          <w:smallCaps w:val="0"/>
          <w:strike w:val="0"/>
          <w:sz w:val="22"/>
          <w:u w:val="single"/>
        </w:rPr>
        <w:t>President for life.</w:t>
      </w:r>
    </w:p>
    <w:p>
      <w:pPr>
        <w:spacing w:after="60"/>
      </w:pPr>
      <w:r>
        <w:rPr>
          <w:b w:val="0"/>
          <w:i w:val="0"/>
          <w:smallCaps w:val="0"/>
          <w:strike w:val="0"/>
          <w:sz w:val="16"/>
          <w:u w:val="none"/>
        </w:rPr>
        <w:t xml:space="preserve">In the most recent issue of International Security, Tufts University Political Scientist Michael Beckley wrote “The Peril of Peaking Powers.” </w:t>
      </w:r>
      <w:r>
        <w:rPr>
          <w:b w:val="0"/>
          <w:i w:val="0"/>
          <w:smallCaps w:val="0"/>
          <w:strike w:val="0"/>
          <w:u w:val="single"/>
        </w:rPr>
        <w:t xml:space="preserve">Think about the </w:t>
      </w:r>
      <w:r>
        <w:rPr>
          <w:b/>
          <w:i w:val="0"/>
          <w:smallCaps w:val="0"/>
          <w:strike w:val="0"/>
          <w:sz w:val="22"/>
          <w:u w:val="single"/>
        </w:rPr>
        <w:t>US-China relationship</w:t>
      </w:r>
      <w:r>
        <w:rPr>
          <w:b w:val="0"/>
          <w:i w:val="0"/>
          <w:smallCaps w:val="0"/>
          <w:strike w:val="0"/>
          <w:sz w:val="16"/>
          <w:u w:val="none"/>
        </w:rPr>
        <w:t xml:space="preserve"> not </w:t>
      </w:r>
      <w:r>
        <w:rPr>
          <w:b w:val="0"/>
          <w:i w:val="0"/>
          <w:smallCaps w:val="0"/>
          <w:strike w:val="0"/>
          <w:u w:val="single"/>
        </w:rPr>
        <w:t>from</w:t>
      </w:r>
      <w:r>
        <w:rPr>
          <w:b w:val="0"/>
          <w:i w:val="0"/>
          <w:smallCaps w:val="0"/>
          <w:strike w:val="0"/>
          <w:sz w:val="16"/>
          <w:u w:val="none"/>
        </w:rPr>
        <w:t xml:space="preserve"> the American </w:t>
      </w:r>
      <w:r>
        <w:rPr>
          <w:b w:val="0"/>
          <w:i w:val="0"/>
          <w:smallCaps w:val="0"/>
          <w:strike w:val="0"/>
          <w:u w:val="single"/>
        </w:rPr>
        <w:t>perspective</w:t>
      </w:r>
      <w:r>
        <w:rPr>
          <w:b w:val="0"/>
          <w:i w:val="0"/>
          <w:smallCaps w:val="0"/>
          <w:strike w:val="0"/>
          <w:sz w:val="16"/>
          <w:u w:val="none"/>
        </w:rPr>
        <w:t xml:space="preserve">, but the Chinese one. If you were a Chinese leader a few years ago considering challenging the United States, all the incentives pushed you to delay. Why? China’s power relative to the United States was improving with each passing year—indeed with each passing day. Why risk fighting the United States now when your odds of victory are likely to be much higher five, 10, or even 20 years from now? When the current international system is treating you so well that your economy is growing at 10% a year, why chance a catastrophe (and a </w:t>
      </w:r>
      <w:r>
        <w:rPr>
          <w:b/>
          <w:i w:val="0"/>
          <w:smallCaps w:val="0"/>
          <w:strike w:val="0"/>
          <w:sz w:val="22"/>
          <w:highlight w:val="cyan"/>
          <w:u w:val="single"/>
        </w:rPr>
        <w:t>US-China war</w:t>
      </w:r>
      <w:r>
        <w:rPr>
          <w:b w:val="0"/>
          <w:i w:val="0"/>
          <w:smallCaps w:val="0"/>
          <w:strike w:val="0"/>
          <w:sz w:val="16"/>
          <w:u w:val="none"/>
        </w:rPr>
        <w:t xml:space="preserve">, no matter who won, and </w:t>
      </w:r>
      <w:r>
        <w:rPr>
          <w:b w:val="0"/>
          <w:i w:val="0"/>
          <w:smallCaps w:val="0"/>
          <w:strike w:val="0"/>
          <w:highlight w:val="cyan"/>
          <w:u w:val="single"/>
        </w:rPr>
        <w:t>even if both</w:t>
      </w:r>
      <w:r>
        <w:rPr>
          <w:b w:val="0"/>
          <w:i w:val="0"/>
          <w:smallCaps w:val="0"/>
          <w:strike w:val="0"/>
          <w:u w:val="single"/>
        </w:rPr>
        <w:t xml:space="preserve"> sides </w:t>
      </w:r>
      <w:r>
        <w:rPr>
          <w:b/>
          <w:i w:val="0"/>
          <w:smallCaps w:val="0"/>
          <w:strike w:val="0"/>
          <w:sz w:val="22"/>
          <w:highlight w:val="cyan"/>
          <w:u w:val="single"/>
        </w:rPr>
        <w:t>refrained</w:t>
      </w:r>
      <w:r>
        <w:rPr>
          <w:b w:val="0"/>
          <w:i w:val="0"/>
          <w:smallCaps w:val="0"/>
          <w:strike w:val="0"/>
          <w:highlight w:val="cyan"/>
          <w:u w:val="single"/>
        </w:rPr>
        <w:t xml:space="preserve"> from</w:t>
      </w:r>
      <w:r>
        <w:rPr>
          <w:b w:val="0"/>
          <w:i w:val="0"/>
          <w:smallCaps w:val="0"/>
          <w:strike w:val="0"/>
          <w:u w:val="single"/>
        </w:rPr>
        <w:t xml:space="preserve"> using </w:t>
      </w:r>
      <w:r>
        <w:rPr>
          <w:b/>
          <w:i w:val="0"/>
          <w:smallCaps w:val="0"/>
          <w:strike w:val="0"/>
          <w:sz w:val="22"/>
          <w:highlight w:val="cyan"/>
          <w:u w:val="single"/>
        </w:rPr>
        <w:t>nuc</w:t>
      </w:r>
      <w:r>
        <w:rPr>
          <w:b w:val="0"/>
          <w:i w:val="0"/>
          <w:smallCaps w:val="0"/>
          <w:strike w:val="0"/>
          <w:u w:val="single"/>
        </w:rPr>
        <w:t>lear weapon</w:t>
      </w:r>
      <w:r>
        <w:rPr>
          <w:b/>
          <w:i w:val="0"/>
          <w:smallCaps w:val="0"/>
          <w:strike w:val="0"/>
          <w:sz w:val="22"/>
          <w:highlight w:val="cyan"/>
          <w:u w:val="single"/>
        </w:rPr>
        <w:t>s</w:t>
      </w:r>
      <w:r>
        <w:rPr>
          <w:b w:val="0"/>
          <w:i w:val="0"/>
          <w:smallCaps w:val="0"/>
          <w:strike w:val="0"/>
          <w:u w:val="single"/>
        </w:rPr>
        <w:t xml:space="preserve">, </w:t>
      </w:r>
      <w:r>
        <w:rPr>
          <w:b w:val="0"/>
          <w:i w:val="0"/>
          <w:smallCaps w:val="0"/>
          <w:strike w:val="0"/>
          <w:highlight w:val="cyan"/>
          <w:u w:val="single"/>
        </w:rPr>
        <w:t xml:space="preserve">would be the </w:t>
      </w:r>
      <w:r>
        <w:rPr>
          <w:b/>
          <w:i w:val="0"/>
          <w:smallCaps w:val="0"/>
          <w:strike w:val="0"/>
          <w:sz w:val="22"/>
          <w:highlight w:val="cyan"/>
          <w:u w:val="single"/>
        </w:rPr>
        <w:t>greatest catastrophe</w:t>
      </w:r>
      <w:r>
        <w:rPr>
          <w:b w:val="0"/>
          <w:i w:val="0"/>
          <w:smallCaps w:val="0"/>
          <w:strike w:val="0"/>
          <w:sz w:val="16"/>
          <w:u w:val="none"/>
        </w:rPr>
        <w:t xml:space="preserve"> the world has seen since 1945)?</w:t>
      </w:r>
    </w:p>
    <w:p>
      <w:pPr>
        <w:spacing w:after="60"/>
      </w:pPr>
      <w:r>
        <w:rPr>
          <w:b w:val="0"/>
          <w:i w:val="0"/>
          <w:smallCaps w:val="0"/>
          <w:strike w:val="0"/>
          <w:sz w:val="16"/>
          <w:u w:val="none"/>
        </w:rPr>
        <w:t xml:space="preserve">OK, </w:t>
      </w:r>
      <w:r>
        <w:rPr>
          <w:b w:val="0"/>
          <w:i w:val="0"/>
          <w:smallCaps w:val="0"/>
          <w:strike w:val="0"/>
          <w:u w:val="single"/>
        </w:rPr>
        <w:t xml:space="preserve">now, imagine the perspective of </w:t>
      </w:r>
      <w:r>
        <w:rPr>
          <w:b w:val="0"/>
          <w:i w:val="0"/>
          <w:smallCaps w:val="0"/>
          <w:strike w:val="0"/>
          <w:highlight w:val="cyan"/>
          <w:u w:val="single"/>
        </w:rPr>
        <w:t xml:space="preserve">a </w:t>
      </w:r>
      <w:r>
        <w:rPr>
          <w:b/>
          <w:i w:val="0"/>
          <w:smallCaps w:val="0"/>
          <w:strike w:val="0"/>
          <w:sz w:val="22"/>
          <w:highlight w:val="cyan"/>
          <w:u w:val="single"/>
        </w:rPr>
        <w:t>Chinese leader</w:t>
      </w:r>
      <w:r>
        <w:rPr>
          <w:b w:val="0"/>
          <w:i w:val="0"/>
          <w:smallCaps w:val="0"/>
          <w:strike w:val="0"/>
          <w:highlight w:val="cyan"/>
          <w:u w:val="single"/>
        </w:rPr>
        <w:t xml:space="preserve"> whose </w:t>
      </w:r>
      <w:r>
        <w:rPr>
          <w:b/>
          <w:i w:val="0"/>
          <w:smallCaps w:val="0"/>
          <w:strike w:val="0"/>
          <w:sz w:val="22"/>
          <w:highlight w:val="cyan"/>
          <w:u w:val="single"/>
        </w:rPr>
        <w:t>economy is slipping</w:t>
      </w:r>
      <w:r>
        <w:rPr>
          <w:b w:val="0"/>
          <w:i w:val="0"/>
          <w:smallCaps w:val="0"/>
          <w:strike w:val="0"/>
          <w:u w:val="single"/>
        </w:rPr>
        <w:t xml:space="preserve"> further behind the United States</w:t>
      </w:r>
      <w:r>
        <w:rPr>
          <w:b w:val="0"/>
          <w:i w:val="0"/>
          <w:smallCaps w:val="0"/>
          <w:strike w:val="0"/>
          <w:sz w:val="16"/>
          <w:u w:val="none"/>
        </w:rPr>
        <w:t xml:space="preserve">. </w:t>
      </w:r>
      <w:r>
        <w:rPr>
          <w:b w:val="0"/>
          <w:i w:val="0"/>
          <w:smallCaps w:val="0"/>
          <w:strike w:val="0"/>
          <w:u w:val="single"/>
        </w:rPr>
        <w:t xml:space="preserve">If you </w:t>
      </w:r>
      <w:r>
        <w:rPr>
          <w:b w:val="0"/>
          <w:i w:val="0"/>
          <w:smallCaps w:val="0"/>
          <w:strike w:val="0"/>
          <w:highlight w:val="cyan"/>
          <w:u w:val="single"/>
        </w:rPr>
        <w:t>think</w:t>
      </w:r>
      <w:r>
        <w:rPr>
          <w:b w:val="0"/>
          <w:i w:val="0"/>
          <w:smallCaps w:val="0"/>
          <w:strike w:val="0"/>
          <w:u w:val="single"/>
        </w:rPr>
        <w:t xml:space="preserve"> a </w:t>
      </w:r>
      <w:r>
        <w:rPr>
          <w:b w:val="0"/>
          <w:i w:val="0"/>
          <w:smallCaps w:val="0"/>
          <w:strike w:val="0"/>
          <w:highlight w:val="cyan"/>
          <w:u w:val="single"/>
        </w:rPr>
        <w:t xml:space="preserve">war is </w:t>
      </w:r>
      <w:r>
        <w:rPr>
          <w:b/>
          <w:i w:val="0"/>
          <w:smallCaps w:val="0"/>
          <w:strike w:val="0"/>
          <w:sz w:val="22"/>
          <w:highlight w:val="cyan"/>
          <w:u w:val="single"/>
        </w:rPr>
        <w:t>inevitable</w:t>
      </w:r>
      <w:r>
        <w:rPr>
          <w:b w:val="0"/>
          <w:i w:val="0"/>
          <w:smallCaps w:val="0"/>
          <w:strike w:val="0"/>
          <w:sz w:val="16"/>
          <w:u w:val="none"/>
        </w:rPr>
        <w:t>—say, over a Taiwanese declaration of independence that you think is coming eventually—</w:t>
      </w:r>
      <w:r>
        <w:rPr>
          <w:b w:val="0"/>
          <w:i w:val="0"/>
          <w:smallCaps w:val="0"/>
          <w:strike w:val="0"/>
          <w:highlight w:val="cyan"/>
          <w:u w:val="single"/>
        </w:rPr>
        <w:t>then</w:t>
      </w:r>
      <w:r>
        <w:rPr>
          <w:b w:val="0"/>
          <w:i w:val="0"/>
          <w:smallCaps w:val="0"/>
          <w:strike w:val="0"/>
          <w:sz w:val="16"/>
          <w:u w:val="none"/>
        </w:rPr>
        <w:t xml:space="preserve"> the </w:t>
      </w:r>
      <w:r>
        <w:rPr>
          <w:b/>
          <w:i w:val="0"/>
          <w:smallCaps w:val="0"/>
          <w:strike w:val="0"/>
          <w:sz w:val="22"/>
          <w:highlight w:val="cyan"/>
          <w:u w:val="single"/>
        </w:rPr>
        <w:t>incentives push</w:t>
      </w:r>
      <w:r>
        <w:rPr>
          <w:b w:val="0"/>
          <w:i w:val="0"/>
          <w:smallCaps w:val="0"/>
          <w:strike w:val="0"/>
          <w:sz w:val="16"/>
          <w:u w:val="none"/>
        </w:rPr>
        <w:t xml:space="preserve"> in the other direction. Today the American military is still recovering from two decades of war in Afghanistan and Iraq, the American political system is paralyzed by partisan warfare (so much so that Alabama Senator Tommy Tuberville is currently crippling the American military by blocking the promotions of all General Officers, including two members of the Joint Chiefs). </w:t>
      </w:r>
      <w:r>
        <w:rPr>
          <w:b w:val="0"/>
          <w:i w:val="0"/>
          <w:smallCaps w:val="0"/>
          <w:strike w:val="0"/>
          <w:highlight w:val="cyan"/>
          <w:u w:val="single"/>
        </w:rPr>
        <w:t xml:space="preserve">Should you </w:t>
      </w:r>
      <w:r>
        <w:rPr>
          <w:b/>
          <w:i w:val="0"/>
          <w:smallCaps w:val="0"/>
          <w:strike w:val="0"/>
          <w:sz w:val="22"/>
          <w:highlight w:val="cyan"/>
          <w:u w:val="single"/>
        </w:rPr>
        <w:t>wait</w:t>
      </w:r>
      <w:r>
        <w:rPr>
          <w:b w:val="0"/>
          <w:i w:val="0"/>
          <w:smallCaps w:val="0"/>
          <w:strike w:val="0"/>
          <w:highlight w:val="cyan"/>
          <w:u w:val="single"/>
        </w:rPr>
        <w:t xml:space="preserve"> for</w:t>
      </w:r>
      <w:r>
        <w:rPr>
          <w:b w:val="0"/>
          <w:i w:val="0"/>
          <w:smallCaps w:val="0"/>
          <w:strike w:val="0"/>
          <w:u w:val="single"/>
        </w:rPr>
        <w:t xml:space="preserve"> the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to recapitalize</w:t>
      </w:r>
      <w:r>
        <w:rPr>
          <w:b w:val="0"/>
          <w:i w:val="0"/>
          <w:smallCaps w:val="0"/>
          <w:strike w:val="0"/>
          <w:u w:val="single"/>
        </w:rPr>
        <w:t xml:space="preserve"> its </w:t>
      </w:r>
      <w:r>
        <w:rPr>
          <w:b/>
          <w:i w:val="0"/>
          <w:smallCaps w:val="0"/>
          <w:strike w:val="0"/>
          <w:sz w:val="22"/>
          <w:highlight w:val="cyan"/>
          <w:u w:val="single"/>
        </w:rPr>
        <w:t>military</w:t>
      </w:r>
      <w:r>
        <w:rPr>
          <w:b w:val="0"/>
          <w:i w:val="0"/>
          <w:smallCaps w:val="0"/>
          <w:strike w:val="0"/>
          <w:u w:val="single"/>
        </w:rPr>
        <w:t xml:space="preserve">, reinforce its </w:t>
      </w:r>
      <w:r>
        <w:rPr>
          <w:b/>
          <w:i w:val="0"/>
          <w:smallCaps w:val="0"/>
          <w:strike w:val="0"/>
          <w:sz w:val="22"/>
          <w:highlight w:val="cyan"/>
          <w:u w:val="single"/>
        </w:rPr>
        <w:t>alliances</w:t>
      </w:r>
      <w:r>
        <w:rPr>
          <w:b w:val="0"/>
          <w:i w:val="0"/>
          <w:smallCaps w:val="0"/>
          <w:strike w:val="0"/>
          <w:highlight w:val="cyan"/>
          <w:u w:val="single"/>
        </w:rPr>
        <w:t>, and</w:t>
      </w:r>
      <w:r>
        <w:rPr>
          <w:b w:val="0"/>
          <w:i w:val="0"/>
          <w:smallCaps w:val="0"/>
          <w:strike w:val="0"/>
          <w:sz w:val="16"/>
          <w:u w:val="none"/>
        </w:rPr>
        <w:t xml:space="preserve"> maybe even </w:t>
      </w:r>
      <w:r>
        <w:rPr>
          <w:b w:val="0"/>
          <w:i w:val="0"/>
          <w:smallCaps w:val="0"/>
          <w:strike w:val="0"/>
          <w:u w:val="single"/>
        </w:rPr>
        <w:t>fix its</w:t>
      </w:r>
      <w:r>
        <w:rPr>
          <w:b w:val="0"/>
          <w:i w:val="0"/>
          <w:smallCaps w:val="0"/>
          <w:strike w:val="0"/>
          <w:sz w:val="16"/>
          <w:u w:val="none"/>
        </w:rPr>
        <w:t xml:space="preserve"> sclerotic (but historically highly resilient) </w:t>
      </w:r>
      <w:r>
        <w:rPr>
          <w:b/>
          <w:i w:val="0"/>
          <w:smallCaps w:val="0"/>
          <w:strike w:val="0"/>
          <w:sz w:val="22"/>
          <w:highlight w:val="cyan"/>
          <w:u w:val="single"/>
        </w:rPr>
        <w:t>political system</w:t>
      </w:r>
      <w:r>
        <w:rPr>
          <w:b w:val="0"/>
          <w:i w:val="0"/>
          <w:smallCaps w:val="0"/>
          <w:strike w:val="0"/>
          <w:sz w:val="16"/>
          <w:u w:val="none"/>
        </w:rPr>
        <w:t xml:space="preserve">? </w:t>
      </w:r>
      <w:r>
        <w:rPr>
          <w:b w:val="0"/>
          <w:i w:val="0"/>
          <w:smallCaps w:val="0"/>
          <w:strike w:val="0"/>
          <w:u w:val="single"/>
        </w:rPr>
        <w:t>China</w:t>
      </w:r>
      <w:r>
        <w:rPr>
          <w:b w:val="0"/>
          <w:i w:val="0"/>
          <w:smallCaps w:val="0"/>
          <w:strike w:val="0"/>
          <w:sz w:val="16"/>
          <w:u w:val="none"/>
        </w:rPr>
        <w:t xml:space="preserve">, for example, </w:t>
      </w:r>
      <w:r>
        <w:rPr>
          <w:b w:val="0"/>
          <w:i w:val="0"/>
          <w:smallCaps w:val="0"/>
          <w:strike w:val="0"/>
          <w:u w:val="single"/>
        </w:rPr>
        <w:t xml:space="preserve">has no easy and obvious levers with which to boost its </w:t>
      </w:r>
      <w:r>
        <w:rPr>
          <w:b/>
          <w:i w:val="0"/>
          <w:smallCaps w:val="0"/>
          <w:strike w:val="0"/>
          <w:sz w:val="22"/>
          <w:u w:val="single"/>
        </w:rPr>
        <w:t>long-term</w:t>
      </w:r>
      <w:r>
        <w:rPr>
          <w:b w:val="0"/>
          <w:i w:val="0"/>
          <w:smallCaps w:val="0"/>
          <w:strike w:val="0"/>
          <w:u w:val="single"/>
        </w:rPr>
        <w:t xml:space="preserve"> economic output. </w:t>
      </w:r>
      <w:r>
        <w:rPr>
          <w:b w:val="0"/>
          <w:i w:val="0"/>
          <w:smallCaps w:val="0"/>
          <w:strike w:val="0"/>
          <w:sz w:val="16"/>
          <w:u w:val="none"/>
        </w:rPr>
        <w:t>The United States can do that any time it wants to, just by admitting more skilled immigrants.</w:t>
      </w:r>
    </w:p>
    <w:p>
      <w:pPr>
        <w:spacing w:after="60"/>
      </w:pPr>
      <w:r>
        <w:rPr>
          <w:b w:val="0"/>
          <w:i w:val="0"/>
          <w:smallCaps w:val="0"/>
          <w:strike w:val="0"/>
          <w:sz w:val="16"/>
          <w:u w:val="none"/>
        </w:rPr>
        <w:t xml:space="preserve">In his article, </w:t>
      </w:r>
      <w:r>
        <w:rPr>
          <w:b w:val="0"/>
          <w:i w:val="0"/>
          <w:smallCaps w:val="0"/>
          <w:strike w:val="0"/>
          <w:u w:val="single"/>
        </w:rPr>
        <w:t xml:space="preserve">Beckley examines </w:t>
      </w:r>
      <w:r>
        <w:rPr>
          <w:b/>
          <w:i w:val="0"/>
          <w:smallCaps w:val="0"/>
          <w:strike w:val="0"/>
          <w:sz w:val="22"/>
          <w:highlight w:val="cyan"/>
          <w:u w:val="single"/>
        </w:rPr>
        <w:t>every case</w:t>
      </w:r>
      <w:r>
        <w:rPr>
          <w:b w:val="0"/>
          <w:i w:val="0"/>
          <w:smallCaps w:val="0"/>
          <w:strike w:val="0"/>
          <w:sz w:val="16"/>
          <w:u w:val="none"/>
        </w:rPr>
        <w:t xml:space="preserve"> in the past 150 years </w:t>
      </w:r>
      <w:r>
        <w:rPr>
          <w:b w:val="0"/>
          <w:i w:val="0"/>
          <w:smallCaps w:val="0"/>
          <w:strike w:val="0"/>
          <w:highlight w:val="cyan"/>
          <w:u w:val="single"/>
        </w:rPr>
        <w:t>of</w:t>
      </w:r>
      <w:r>
        <w:rPr>
          <w:b w:val="0"/>
          <w:i w:val="0"/>
          <w:smallCaps w:val="0"/>
          <w:strike w:val="0"/>
          <w:u w:val="single"/>
        </w:rPr>
        <w:t xml:space="preserve"> a rapidly </w:t>
      </w:r>
      <w:r>
        <w:rPr>
          <w:b w:val="0"/>
          <w:i w:val="0"/>
          <w:smallCaps w:val="0"/>
          <w:strike w:val="0"/>
          <w:highlight w:val="cyan"/>
          <w:u w:val="single"/>
        </w:rPr>
        <w:t>rising power experiencing</w:t>
      </w:r>
      <w:r>
        <w:rPr>
          <w:b w:val="0"/>
          <w:i w:val="0"/>
          <w:smallCaps w:val="0"/>
          <w:strike w:val="0"/>
          <w:u w:val="single"/>
        </w:rPr>
        <w:t xml:space="preserve"> a “severe and sustained </w:t>
      </w:r>
      <w:r>
        <w:rPr>
          <w:b/>
          <w:i w:val="0"/>
          <w:smallCaps w:val="0"/>
          <w:strike w:val="0"/>
          <w:sz w:val="22"/>
          <w:u w:val="single"/>
        </w:rPr>
        <w:t xml:space="preserve">economic </w:t>
      </w:r>
      <w:r>
        <w:rPr>
          <w:b/>
          <w:i w:val="0"/>
          <w:smallCaps w:val="0"/>
          <w:strike w:val="0"/>
          <w:sz w:val="22"/>
          <w:highlight w:val="cyan"/>
          <w:u w:val="single"/>
        </w:rPr>
        <w:t>slowdown</w:t>
      </w:r>
      <w:r>
        <w:rPr>
          <w:b w:val="0"/>
          <w:i w:val="0"/>
          <w:smallCaps w:val="0"/>
          <w:strike w:val="0"/>
          <w:u w:val="single"/>
        </w:rPr>
        <w:t>.”</w:t>
      </w:r>
      <w:r>
        <w:rPr>
          <w:b w:val="0"/>
          <w:i w:val="0"/>
          <w:smallCaps w:val="0"/>
          <w:strike w:val="0"/>
          <w:sz w:val="16"/>
          <w:u w:val="none"/>
        </w:rPr>
        <w:t xml:space="preserve"> He finds, first, that such </w:t>
      </w:r>
      <w:r>
        <w:rPr>
          <w:b w:val="0"/>
          <w:i w:val="0"/>
          <w:smallCaps w:val="0"/>
          <w:strike w:val="0"/>
          <w:u w:val="single"/>
        </w:rPr>
        <w:t xml:space="preserve">powers usually </w:t>
      </w:r>
      <w:r>
        <w:rPr>
          <w:b w:val="0"/>
          <w:i w:val="0"/>
          <w:smallCaps w:val="0"/>
          <w:strike w:val="0"/>
          <w:highlight w:val="cyan"/>
          <w:u w:val="single"/>
        </w:rPr>
        <w:t>react</w:t>
      </w:r>
      <w:r>
        <w:rPr>
          <w:b w:val="0"/>
          <w:i w:val="0"/>
          <w:smallCaps w:val="0"/>
          <w:strike w:val="0"/>
          <w:u w:val="single"/>
        </w:rPr>
        <w:t xml:space="preserve"> to the slowdown </w:t>
      </w:r>
      <w:r>
        <w:rPr>
          <w:b w:val="0"/>
          <w:i w:val="0"/>
          <w:smallCaps w:val="0"/>
          <w:strike w:val="0"/>
          <w:highlight w:val="cyan"/>
          <w:u w:val="single"/>
        </w:rPr>
        <w:t>by</w:t>
      </w:r>
      <w:r>
        <w:rPr>
          <w:b w:val="0"/>
          <w:i w:val="0"/>
          <w:smallCaps w:val="0"/>
          <w:strike w:val="0"/>
          <w:u w:val="single"/>
        </w:rPr>
        <w:t xml:space="preserve"> using their power to </w:t>
      </w:r>
      <w:r>
        <w:rPr>
          <w:b w:val="0"/>
          <w:i w:val="0"/>
          <w:smallCaps w:val="0"/>
          <w:strike w:val="0"/>
          <w:highlight w:val="cyan"/>
          <w:u w:val="single"/>
        </w:rPr>
        <w:t xml:space="preserve">carve out </w:t>
      </w:r>
      <w:r>
        <w:rPr>
          <w:b/>
          <w:i w:val="0"/>
          <w:smallCaps w:val="0"/>
          <w:strike w:val="0"/>
          <w:sz w:val="22"/>
          <w:highlight w:val="cyan"/>
          <w:u w:val="single"/>
        </w:rPr>
        <w:t>economic spheres of influence</w:t>
      </w:r>
      <w:r>
        <w:rPr>
          <w:b w:val="0"/>
          <w:i w:val="0"/>
          <w:smallCaps w:val="0"/>
          <w:strike w:val="0"/>
          <w:sz w:val="16"/>
          <w:u w:val="none"/>
        </w:rPr>
        <w:t xml:space="preserve">—that is, by restricting their domestic markets while attempting to secure critical resources and take dominant positions in overseas ones. Second, the </w:t>
      </w:r>
      <w:r>
        <w:rPr>
          <w:b w:val="0"/>
          <w:i w:val="0"/>
          <w:smallCaps w:val="0"/>
          <w:strike w:val="0"/>
          <w:u w:val="single"/>
        </w:rPr>
        <w:t>countries</w:t>
      </w:r>
      <w:r>
        <w:rPr>
          <w:b w:val="0"/>
          <w:i w:val="0"/>
          <w:smallCaps w:val="0"/>
          <w:strike w:val="0"/>
          <w:sz w:val="16"/>
          <w:u w:val="none"/>
        </w:rPr>
        <w:t xml:space="preserve"> that are </w:t>
      </w:r>
      <w:r>
        <w:rPr>
          <w:b w:val="0"/>
          <w:i w:val="0"/>
          <w:smallCaps w:val="0"/>
          <w:strike w:val="0"/>
          <w:u w:val="single"/>
        </w:rPr>
        <w:t xml:space="preserve">most likely to take this path are </w:t>
      </w:r>
      <w:r>
        <w:rPr>
          <w:b/>
          <w:i w:val="0"/>
          <w:smallCaps w:val="0"/>
          <w:strike w:val="0"/>
          <w:sz w:val="22"/>
          <w:u w:val="single"/>
        </w:rPr>
        <w:t>autocracies</w:t>
      </w:r>
      <w:r>
        <w:rPr>
          <w:b w:val="0"/>
          <w:i w:val="0"/>
          <w:smallCaps w:val="0"/>
          <w:strike w:val="0"/>
          <w:sz w:val="16"/>
          <w:u w:val="none"/>
        </w:rPr>
        <w:t xml:space="preserve"> who are </w:t>
      </w:r>
      <w:r>
        <w:rPr>
          <w:b w:val="0"/>
          <w:i w:val="0"/>
          <w:smallCaps w:val="0"/>
          <w:strike w:val="0"/>
          <w:u w:val="single"/>
        </w:rPr>
        <w:t>facing rising protectionism</w:t>
      </w:r>
      <w:r>
        <w:rPr>
          <w:b w:val="0"/>
          <w:i w:val="0"/>
          <w:smallCaps w:val="0"/>
          <w:strike w:val="0"/>
          <w:sz w:val="16"/>
          <w:u w:val="none"/>
        </w:rPr>
        <w:t xml:space="preserve"> in foreign markets.</w:t>
      </w:r>
    </w:p>
    <w:p>
      <w:pPr>
        <w:spacing w:after="60"/>
      </w:pPr>
      <w:r>
        <w:rPr>
          <w:b w:val="0"/>
          <w:i w:val="0"/>
          <w:smallCaps w:val="0"/>
          <w:strike w:val="0"/>
          <w:u w:val="single"/>
        </w:rPr>
        <w:t>This</w:t>
      </w:r>
      <w:r>
        <w:rPr>
          <w:b w:val="0"/>
          <w:i w:val="0"/>
          <w:smallCaps w:val="0"/>
          <w:strike w:val="0"/>
          <w:sz w:val="16"/>
          <w:u w:val="none"/>
        </w:rPr>
        <w:t xml:space="preserve">, of course, </w:t>
      </w:r>
      <w:r>
        <w:rPr>
          <w:b w:val="0"/>
          <w:i w:val="0"/>
          <w:smallCaps w:val="0"/>
          <w:strike w:val="0"/>
          <w:u w:val="single"/>
        </w:rPr>
        <w:t xml:space="preserve">is </w:t>
      </w:r>
      <w:r>
        <w:rPr>
          <w:b/>
          <w:i w:val="0"/>
          <w:smallCaps w:val="0"/>
          <w:strike w:val="0"/>
          <w:sz w:val="22"/>
          <w:highlight w:val="cyan"/>
          <w:u w:val="single"/>
        </w:rPr>
        <w:t>exactly</w:t>
      </w:r>
      <w:r>
        <w:rPr>
          <w:b w:val="0"/>
          <w:i w:val="0"/>
          <w:smallCaps w:val="0"/>
          <w:strike w:val="0"/>
          <w:highlight w:val="cyan"/>
          <w:u w:val="single"/>
        </w:rPr>
        <w:t xml:space="preserve"> the situation China is facing</w:t>
      </w:r>
      <w:r>
        <w:rPr>
          <w:b w:val="0"/>
          <w:i w:val="0"/>
          <w:smallCaps w:val="0"/>
          <w:strike w:val="0"/>
          <w:sz w:val="16"/>
          <w:u w:val="none"/>
        </w:rPr>
        <w:t xml:space="preserve"> today. </w:t>
      </w:r>
      <w:r>
        <w:rPr>
          <w:b w:val="0"/>
          <w:i w:val="0"/>
          <w:smallCaps w:val="0"/>
          <w:strike w:val="0"/>
          <w:u w:val="single"/>
        </w:rPr>
        <w:t xml:space="preserve">It is a rapidly </w:t>
      </w:r>
      <w:r>
        <w:rPr>
          <w:b/>
          <w:i w:val="0"/>
          <w:smallCaps w:val="0"/>
          <w:strike w:val="0"/>
          <w:sz w:val="22"/>
          <w:u w:val="single"/>
        </w:rPr>
        <w:t>rising autocratic</w:t>
      </w:r>
      <w:r>
        <w:rPr>
          <w:b w:val="0"/>
          <w:i w:val="0"/>
          <w:smallCaps w:val="0"/>
          <w:strike w:val="0"/>
          <w:u w:val="single"/>
        </w:rPr>
        <w:t xml:space="preserve"> power whose economic growth is dramatically slowing</w:t>
      </w:r>
      <w:r>
        <w:rPr>
          <w:b w:val="0"/>
          <w:i w:val="0"/>
          <w:smallCaps w:val="0"/>
          <w:strike w:val="0"/>
          <w:sz w:val="16"/>
          <w:u w:val="none"/>
        </w:rPr>
        <w:t xml:space="preserve"> in a time when the global trading system is, for the first time since the Second World War, becoming more protectionist. </w:t>
      </w:r>
      <w:r>
        <w:rPr>
          <w:b w:val="0"/>
          <w:i w:val="0"/>
          <w:smallCaps w:val="0"/>
          <w:strike w:val="0"/>
          <w:highlight w:val="cyan"/>
          <w:u w:val="single"/>
        </w:rPr>
        <w:t>China is</w:t>
      </w:r>
      <w:r>
        <w:rPr>
          <w:b w:val="0"/>
          <w:i w:val="0"/>
          <w:smallCaps w:val="0"/>
          <w:strike w:val="0"/>
          <w:u w:val="single"/>
        </w:rPr>
        <w:t xml:space="preserve"> thus </w:t>
      </w:r>
      <w:r>
        <w:rPr>
          <w:b w:val="0"/>
          <w:i w:val="0"/>
          <w:smallCaps w:val="0"/>
          <w:strike w:val="0"/>
          <w:highlight w:val="cyan"/>
          <w:u w:val="single"/>
        </w:rPr>
        <w:t>presented with a “</w:t>
      </w:r>
      <w:r>
        <w:rPr>
          <w:b/>
          <w:i w:val="0"/>
          <w:smallCaps w:val="0"/>
          <w:strike w:val="0"/>
          <w:sz w:val="22"/>
          <w:highlight w:val="cyan"/>
          <w:u w:val="single"/>
        </w:rPr>
        <w:t>window of opportunity</w:t>
      </w:r>
      <w:r>
        <w:rPr>
          <w:b w:val="0"/>
          <w:i w:val="0"/>
          <w:smallCaps w:val="0"/>
          <w:strike w:val="0"/>
          <w:highlight w:val="cyan"/>
          <w:u w:val="single"/>
        </w:rPr>
        <w:t xml:space="preserve">.” If it acts now it may be able to </w:t>
      </w:r>
      <w:r>
        <w:rPr>
          <w:b/>
          <w:i w:val="0"/>
          <w:smallCaps w:val="0"/>
          <w:strike w:val="0"/>
          <w:sz w:val="22"/>
          <w:highlight w:val="cyan"/>
          <w:u w:val="single"/>
        </w:rPr>
        <w:t>face down</w:t>
      </w:r>
      <w:r>
        <w:rPr>
          <w:b w:val="0"/>
          <w:i w:val="0"/>
          <w:smallCaps w:val="0"/>
          <w:strike w:val="0"/>
          <w:highlight w:val="cyan"/>
          <w:u w:val="single"/>
        </w:rPr>
        <w:t xml:space="preserve"> the</w:t>
      </w:r>
      <w:r>
        <w:rPr>
          <w:b w:val="0"/>
          <w:i w:val="0"/>
          <w:smallCaps w:val="0"/>
          <w:strike w:val="0"/>
          <w:u w:val="single"/>
        </w:rPr>
        <w:t xml:space="preserv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and </w:t>
      </w:r>
      <w:r>
        <w:rPr>
          <w:b/>
          <w:i w:val="0"/>
          <w:smallCaps w:val="0"/>
          <w:strike w:val="0"/>
          <w:sz w:val="22"/>
          <w:u w:val="single"/>
        </w:rPr>
        <w:t>secure</w:t>
      </w:r>
      <w:r>
        <w:rPr>
          <w:b w:val="0"/>
          <w:i w:val="0"/>
          <w:smallCaps w:val="0"/>
          <w:strike w:val="0"/>
          <w:u w:val="single"/>
        </w:rPr>
        <w:t xml:space="preserve"> its position in Asia—</w:t>
      </w:r>
      <w:r>
        <w:rPr>
          <w:b w:val="0"/>
          <w:i w:val="0"/>
          <w:smallCaps w:val="0"/>
          <w:strike w:val="0"/>
          <w:highlight w:val="cyan"/>
          <w:u w:val="single"/>
        </w:rPr>
        <w:t>but if it waits</w:t>
      </w:r>
      <w:r>
        <w:rPr>
          <w:b w:val="0"/>
          <w:i w:val="0"/>
          <w:smallCaps w:val="0"/>
          <w:strike w:val="0"/>
          <w:u w:val="single"/>
        </w:rPr>
        <w:t xml:space="preserve"> too long, </w:t>
      </w:r>
      <w:r>
        <w:rPr>
          <w:b w:val="0"/>
          <w:i w:val="0"/>
          <w:smallCaps w:val="0"/>
          <w:strike w:val="0"/>
          <w:highlight w:val="cyan"/>
          <w:u w:val="single"/>
        </w:rPr>
        <w:t xml:space="preserve">it may </w:t>
      </w:r>
      <w:r>
        <w:rPr>
          <w:b/>
          <w:i w:val="0"/>
          <w:smallCaps w:val="0"/>
          <w:strike w:val="0"/>
          <w:sz w:val="22"/>
          <w:highlight w:val="cyan"/>
          <w:u w:val="single"/>
        </w:rPr>
        <w:t>miss</w:t>
      </w:r>
      <w:r>
        <w:rPr>
          <w:b w:val="0"/>
          <w:i w:val="0"/>
          <w:smallCaps w:val="0"/>
          <w:strike w:val="0"/>
          <w:highlight w:val="cyan"/>
          <w:u w:val="single"/>
        </w:rPr>
        <w:t xml:space="preserve"> its chance.</w:t>
      </w:r>
    </w:p>
    <w:p>
      <w:pPr>
        <w:spacing w:after="60"/>
      </w:pPr>
      <w:r>
        <w:rPr>
          <w:b w:val="0"/>
          <w:i w:val="0"/>
          <w:smallCaps w:val="0"/>
          <w:strike w:val="0"/>
          <w:sz w:val="16"/>
          <w:u w:val="none"/>
        </w:rPr>
        <w:t>The University of Virginia Political Scientist Dale Copeland, in his excellent The Origins of Major War, found that the very worst wars in history come when states see such a window and decide to leap through it</w:t>
      </w:r>
      <w:r>
        <w:rPr>
          <w:b w:val="0"/>
          <w:i w:val="0"/>
          <w:smallCaps w:val="0"/>
          <w:strike w:val="0"/>
          <w:u w:val="single"/>
        </w:rPr>
        <w:t>. The best example</w:t>
      </w:r>
      <w:r>
        <w:rPr>
          <w:b w:val="0"/>
          <w:i w:val="0"/>
          <w:smallCaps w:val="0"/>
          <w:strike w:val="0"/>
          <w:sz w:val="16"/>
          <w:u w:val="none"/>
        </w:rPr>
        <w:t xml:space="preserve"> of such a war? </w:t>
      </w:r>
      <w:r>
        <w:rPr>
          <w:b/>
          <w:i w:val="0"/>
          <w:smallCaps w:val="0"/>
          <w:strike w:val="0"/>
          <w:sz w:val="22"/>
          <w:u w:val="single"/>
        </w:rPr>
        <w:t>W</w:t>
      </w:r>
      <w:r>
        <w:rPr>
          <w:b w:val="0"/>
          <w:i w:val="0"/>
          <w:smallCaps w:val="0"/>
          <w:strike w:val="0"/>
          <w:u w:val="single"/>
        </w:rPr>
        <w:t xml:space="preserve">orld </w:t>
      </w:r>
      <w:r>
        <w:rPr>
          <w:b/>
          <w:i w:val="0"/>
          <w:smallCaps w:val="0"/>
          <w:strike w:val="0"/>
          <w:sz w:val="22"/>
          <w:u w:val="single"/>
        </w:rPr>
        <w:t>W</w:t>
      </w:r>
      <w:r>
        <w:rPr>
          <w:b w:val="0"/>
          <w:i w:val="0"/>
          <w:smallCaps w:val="0"/>
          <w:strike w:val="0"/>
          <w:u w:val="single"/>
        </w:rPr>
        <w:t xml:space="preserve">ar </w:t>
      </w:r>
      <w:r>
        <w:rPr>
          <w:b/>
          <w:i w:val="0"/>
          <w:smallCaps w:val="0"/>
          <w:strike w:val="0"/>
          <w:sz w:val="22"/>
          <w:u w:val="single"/>
        </w:rPr>
        <w:t>I</w:t>
      </w:r>
      <w:r>
        <w:rPr>
          <w:b w:val="0"/>
          <w:i w:val="0"/>
          <w:smallCaps w:val="0"/>
          <w:strike w:val="0"/>
          <w:sz w:val="16"/>
          <w:u w:val="none"/>
        </w:rPr>
        <w:t>, when Wilhelmine Germany perceived a window of opportunity to secure its dominance in Europe before Russian industrialization threatened to eclipse its power. Which explains why comparisons between Germany’s rise and China’s should make anyone nervous.</w:t>
      </w:r>
    </w:p>
    <w:p>
      <w:pPr>
        <w:spacing w:after="60"/>
      </w:pPr>
      <w:r>
        <w:rPr>
          <w:b w:val="0"/>
          <w:i w:val="0"/>
          <w:smallCaps w:val="0"/>
          <w:strike w:val="0"/>
          <w:highlight w:val="cyan"/>
          <w:u w:val="single"/>
        </w:rPr>
        <w:t>Now, add</w:t>
      </w:r>
      <w:r>
        <w:rPr>
          <w:b w:val="0"/>
          <w:i w:val="0"/>
          <w:smallCaps w:val="0"/>
          <w:strike w:val="0"/>
          <w:u w:val="single"/>
        </w:rPr>
        <w:t xml:space="preserve"> to this</w:t>
      </w:r>
      <w:r>
        <w:rPr>
          <w:b w:val="0"/>
          <w:i w:val="0"/>
          <w:smallCaps w:val="0"/>
          <w:strike w:val="0"/>
          <w:sz w:val="16"/>
          <w:u w:val="none"/>
        </w:rPr>
        <w:t xml:space="preserve"> the additional complication of </w:t>
      </w:r>
      <w:r>
        <w:rPr>
          <w:b w:val="0"/>
          <w:i w:val="0"/>
          <w:smallCaps w:val="0"/>
          <w:strike w:val="0"/>
          <w:highlight w:val="cyan"/>
          <w:u w:val="single"/>
        </w:rPr>
        <w:t xml:space="preserve">Xi’s </w:t>
      </w:r>
      <w:r>
        <w:rPr>
          <w:b/>
          <w:i w:val="0"/>
          <w:smallCaps w:val="0"/>
          <w:strike w:val="0"/>
          <w:sz w:val="22"/>
          <w:highlight w:val="cyan"/>
          <w:u w:val="single"/>
        </w:rPr>
        <w:t>one-man rule</w:t>
      </w:r>
      <w:r>
        <w:rPr>
          <w:b w:val="0"/>
          <w:i w:val="0"/>
          <w:smallCaps w:val="0"/>
          <w:strike w:val="0"/>
          <w:u w:val="single"/>
        </w:rPr>
        <w:t xml:space="preserve"> in China </w:t>
      </w:r>
      <w:r>
        <w:rPr>
          <w:b w:val="0"/>
          <w:i w:val="0"/>
          <w:smallCaps w:val="0"/>
          <w:strike w:val="0"/>
          <w:highlight w:val="cyan"/>
          <w:u w:val="single"/>
        </w:rPr>
        <w:t>and</w:t>
      </w:r>
      <w:r>
        <w:rPr>
          <w:b w:val="0"/>
          <w:i w:val="0"/>
          <w:smallCaps w:val="0"/>
          <w:strike w:val="0"/>
          <w:u w:val="single"/>
        </w:rPr>
        <w:t xml:space="preserve"> his </w:t>
      </w:r>
      <w:r>
        <w:rPr>
          <w:b/>
          <w:i w:val="0"/>
          <w:smallCaps w:val="0"/>
          <w:strike w:val="0"/>
          <w:sz w:val="22"/>
          <w:u w:val="single"/>
        </w:rPr>
        <w:t xml:space="preserve">advancing </w:t>
      </w:r>
      <w:r>
        <w:rPr>
          <w:b/>
          <w:i w:val="0"/>
          <w:smallCaps w:val="0"/>
          <w:strike w:val="0"/>
          <w:sz w:val="22"/>
          <w:highlight w:val="cyan"/>
          <w:u w:val="single"/>
        </w:rPr>
        <w:t>age</w:t>
      </w:r>
      <w:r>
        <w:rPr>
          <w:b w:val="0"/>
          <w:i w:val="0"/>
          <w:smallCaps w:val="0"/>
          <w:strike w:val="0"/>
          <w:u w:val="single"/>
        </w:rPr>
        <w:t>.</w:t>
      </w:r>
      <w:r>
        <w:rPr>
          <w:b w:val="0"/>
          <w:i w:val="0"/>
          <w:smallCaps w:val="0"/>
          <w:strike w:val="0"/>
          <w:sz w:val="16"/>
          <w:u w:val="none"/>
        </w:rPr>
        <w:t xml:space="preserve"> In a 2005 study, Brown University international relations professor Rose McDermott theorized that </w:t>
      </w:r>
      <w:r>
        <w:rPr>
          <w:b w:val="0"/>
          <w:i w:val="0"/>
          <w:smallCaps w:val="0"/>
          <w:strike w:val="0"/>
          <w:u w:val="single"/>
        </w:rPr>
        <w:t xml:space="preserve">as a leader’s age </w:t>
      </w:r>
      <w:r>
        <w:rPr>
          <w:b w:val="0"/>
          <w:i w:val="0"/>
          <w:smallCaps w:val="0"/>
          <w:strike w:val="0"/>
          <w:highlight w:val="cyan"/>
          <w:u w:val="single"/>
        </w:rPr>
        <w:t>increases</w:t>
      </w:r>
      <w:r>
        <w:rPr>
          <w:b w:val="0"/>
          <w:i w:val="0"/>
          <w:smallCaps w:val="0"/>
          <w:strike w:val="0"/>
          <w:u w:val="single"/>
        </w:rPr>
        <w:t xml:space="preserve">, so does the </w:t>
      </w:r>
      <w:r>
        <w:rPr>
          <w:b/>
          <w:i w:val="0"/>
          <w:smallCaps w:val="0"/>
          <w:strike w:val="0"/>
          <w:sz w:val="22"/>
          <w:highlight w:val="cyan"/>
          <w:u w:val="single"/>
        </w:rPr>
        <w:t>likelihood</w:t>
      </w:r>
      <w:r>
        <w:rPr>
          <w:b w:val="0"/>
          <w:i w:val="0"/>
          <w:smallCaps w:val="0"/>
          <w:strike w:val="0"/>
          <w:highlight w:val="cyan"/>
          <w:u w:val="single"/>
        </w:rPr>
        <w:t xml:space="preserve"> of</w:t>
      </w:r>
      <w:r>
        <w:rPr>
          <w:b w:val="0"/>
          <w:i w:val="0"/>
          <w:smallCaps w:val="0"/>
          <w:strike w:val="0"/>
          <w:u w:val="single"/>
        </w:rPr>
        <w:t xml:space="preserve"> them initiating and </w:t>
      </w:r>
      <w:r>
        <w:rPr>
          <w:b w:val="0"/>
          <w:i w:val="0"/>
          <w:smallCaps w:val="0"/>
          <w:strike w:val="0"/>
          <w:highlight w:val="cyan"/>
          <w:u w:val="single"/>
        </w:rPr>
        <w:t xml:space="preserve">escalating </w:t>
      </w:r>
      <w:r>
        <w:rPr>
          <w:b/>
          <w:i w:val="0"/>
          <w:smallCaps w:val="0"/>
          <w:strike w:val="0"/>
          <w:sz w:val="22"/>
          <w:highlight w:val="cyan"/>
          <w:u w:val="single"/>
        </w:rPr>
        <w:t>militarized disputes</w:t>
      </w:r>
      <w:r>
        <w:rPr>
          <w:b w:val="0"/>
          <w:i w:val="0"/>
          <w:smallCaps w:val="0"/>
          <w:strike w:val="0"/>
          <w:u w:val="single"/>
        </w:rPr>
        <w:t>.</w:t>
      </w:r>
      <w:r>
        <w:rPr>
          <w:b w:val="0"/>
          <w:i w:val="0"/>
          <w:smallCaps w:val="0"/>
          <w:strike w:val="0"/>
          <w:sz w:val="16"/>
          <w:u w:val="none"/>
        </w:rPr>
        <w:t xml:space="preserve"> As leaders near the end of their lives, they feel increasing pressure to make an impact—no matter how violent.</w:t>
      </w:r>
    </w:p>
    <w:p>
      <w:pPr>
        <w:spacing w:after="60"/>
      </w:pPr>
      <w:r>
        <w:rPr>
          <w:b w:val="0"/>
          <w:i w:val="0"/>
          <w:smallCaps w:val="0"/>
          <w:strike w:val="0"/>
          <w:highlight w:val="cyan"/>
          <w:u w:val="single"/>
        </w:rPr>
        <w:t>We’re</w:t>
      </w:r>
      <w:r>
        <w:rPr>
          <w:b w:val="0"/>
          <w:i w:val="0"/>
          <w:smallCaps w:val="0"/>
          <w:strike w:val="0"/>
          <w:u w:val="single"/>
        </w:rPr>
        <w:t xml:space="preserve"> currently </w:t>
      </w:r>
      <w:r>
        <w:rPr>
          <w:b w:val="0"/>
          <w:i w:val="0"/>
          <w:smallCaps w:val="0"/>
          <w:strike w:val="0"/>
          <w:highlight w:val="cyan"/>
          <w:u w:val="single"/>
        </w:rPr>
        <w:t>seeing this</w:t>
      </w:r>
      <w:r>
        <w:rPr>
          <w:b w:val="0"/>
          <w:i w:val="0"/>
          <w:smallCaps w:val="0"/>
          <w:strike w:val="0"/>
          <w:u w:val="single"/>
        </w:rPr>
        <w:t xml:space="preserve"> play out with</w:t>
      </w:r>
      <w:r>
        <w:rPr>
          <w:b w:val="0"/>
          <w:i w:val="0"/>
          <w:smallCaps w:val="0"/>
          <w:strike w:val="0"/>
          <w:sz w:val="16"/>
          <w:u w:val="none"/>
        </w:rPr>
        <w:t xml:space="preserve"> 70-year-old Russian President Vladimir </w:t>
      </w:r>
      <w:r>
        <w:rPr>
          <w:b/>
          <w:i w:val="0"/>
          <w:smallCaps w:val="0"/>
          <w:strike w:val="0"/>
          <w:sz w:val="22"/>
          <w:u w:val="single"/>
        </w:rPr>
        <w:t>Putin</w:t>
      </w:r>
      <w:r>
        <w:rPr>
          <w:b w:val="0"/>
          <w:i w:val="0"/>
          <w:smallCaps w:val="0"/>
          <w:strike w:val="0"/>
          <w:u w:val="single"/>
        </w:rPr>
        <w:t xml:space="preserve"> </w:t>
      </w:r>
      <w:r>
        <w:rPr>
          <w:b w:val="0"/>
          <w:i w:val="0"/>
          <w:smallCaps w:val="0"/>
          <w:strike w:val="0"/>
          <w:highlight w:val="cyan"/>
          <w:u w:val="single"/>
        </w:rPr>
        <w:t>in Ukraine</w:t>
      </w:r>
      <w:r>
        <w:rPr>
          <w:b w:val="0"/>
          <w:i w:val="0"/>
          <w:smallCaps w:val="0"/>
          <w:strike w:val="0"/>
          <w:sz w:val="16"/>
          <w:u w:val="none"/>
        </w:rPr>
        <w:t xml:space="preserve">, and </w:t>
      </w:r>
      <w:r>
        <w:rPr>
          <w:b w:val="0"/>
          <w:i w:val="0"/>
          <w:smallCaps w:val="0"/>
          <w:strike w:val="0"/>
          <w:highlight w:val="cyan"/>
          <w:u w:val="single"/>
        </w:rPr>
        <w:t>Xi</w:t>
      </w:r>
      <w:r>
        <w:rPr>
          <w:b w:val="0"/>
          <w:i w:val="0"/>
          <w:smallCaps w:val="0"/>
          <w:strike w:val="0"/>
          <w:sz w:val="16"/>
          <w:u w:val="none"/>
        </w:rPr>
        <w:t>—who is also 70—</w:t>
      </w:r>
      <w:r>
        <w:rPr>
          <w:b w:val="0"/>
          <w:i w:val="0"/>
          <w:smallCaps w:val="0"/>
          <w:strike w:val="0"/>
          <w:u w:val="single"/>
        </w:rPr>
        <w:t xml:space="preserve">could </w:t>
      </w:r>
      <w:r>
        <w:rPr>
          <w:b w:val="0"/>
          <w:i w:val="0"/>
          <w:smallCaps w:val="0"/>
          <w:strike w:val="0"/>
          <w:highlight w:val="cyan"/>
          <w:u w:val="single"/>
        </w:rPr>
        <w:t>have</w:t>
      </w:r>
      <w:r>
        <w:rPr>
          <w:b w:val="0"/>
          <w:i w:val="0"/>
          <w:smallCaps w:val="0"/>
          <w:strike w:val="0"/>
          <w:u w:val="single"/>
        </w:rPr>
        <w:t xml:space="preserve"> </w:t>
      </w:r>
      <w:r>
        <w:rPr>
          <w:b/>
          <w:i w:val="0"/>
          <w:smallCaps w:val="0"/>
          <w:strike w:val="0"/>
          <w:sz w:val="22"/>
          <w:u w:val="single"/>
        </w:rPr>
        <w:t xml:space="preserve">similar </w:t>
      </w:r>
      <w:r>
        <w:rPr>
          <w:b/>
          <w:i w:val="0"/>
          <w:smallCaps w:val="0"/>
          <w:strike w:val="0"/>
          <w:sz w:val="22"/>
          <w:highlight w:val="cyan"/>
          <w:u w:val="single"/>
        </w:rPr>
        <w:t>aspirations</w:t>
      </w:r>
      <w:r>
        <w:rPr>
          <w:b w:val="0"/>
          <w:i w:val="0"/>
          <w:smallCaps w:val="0"/>
          <w:strike w:val="0"/>
          <w:sz w:val="16"/>
          <w:u w:val="none"/>
        </w:rPr>
        <w:t xml:space="preserve"> when it comes </w:t>
      </w:r>
      <w:r>
        <w:rPr>
          <w:b w:val="0"/>
          <w:i w:val="0"/>
          <w:smallCaps w:val="0"/>
          <w:strike w:val="0"/>
          <w:highlight w:val="cyan"/>
          <w:u w:val="single"/>
        </w:rPr>
        <w:t>to</w:t>
      </w:r>
      <w:r>
        <w:rPr>
          <w:b w:val="0"/>
          <w:i w:val="0"/>
          <w:smallCaps w:val="0"/>
          <w:strike w:val="0"/>
          <w:u w:val="single"/>
        </w:rPr>
        <w:t xml:space="preserve"> reclaiming </w:t>
      </w:r>
      <w:r>
        <w:rPr>
          <w:b/>
          <w:i w:val="0"/>
          <w:smallCaps w:val="0"/>
          <w:strike w:val="0"/>
          <w:sz w:val="22"/>
          <w:highlight w:val="cyan"/>
          <w:u w:val="single"/>
        </w:rPr>
        <w:t>Taiwan</w:t>
      </w:r>
      <w:r>
        <w:rPr>
          <w:b w:val="0"/>
          <w:i w:val="0"/>
          <w:smallCaps w:val="0"/>
          <w:strike w:val="0"/>
          <w:sz w:val="16"/>
          <w:u w:val="none"/>
        </w:rPr>
        <w:t xml:space="preserve"> for his country.</w:t>
      </w:r>
    </w:p>
    <w:p>
      <w:pPr>
        <w:spacing w:after="60"/>
      </w:pPr>
      <w:r>
        <w:rPr>
          <w:b w:val="0"/>
          <w:i w:val="0"/>
          <w:smallCaps w:val="0"/>
          <w:strike w:val="0"/>
          <w:sz w:val="16"/>
          <w:u w:val="none"/>
        </w:rPr>
        <w:t>In my work I say that Filtered leaders are unlikely to have an individual impact, while Unifiltered leaders are likely to have a huge one. But there is one situation where a Filtered leader can become, functionally, an Unfiltered one: when aging or ill health changes basic aspects of their personality and decision-making so that functionally, the person in power is no longer the person who was selected for power.</w:t>
      </w:r>
    </w:p>
    <w:p>
      <w:pPr>
        <w:spacing w:after="60"/>
      </w:pPr>
      <w:r>
        <w:rPr>
          <w:b w:val="0"/>
          <w:i w:val="0"/>
          <w:smallCaps w:val="0"/>
          <w:strike w:val="0"/>
          <w:sz w:val="16"/>
          <w:u w:val="none"/>
        </w:rPr>
        <w:t>Xi is as Filtered as they come. But he has ruled China for a long time—and will for much longer. All by itself the experience of governing 1.3 billion people would change anyone, and likely not for the better. Add to that the effects of aging—which I described in a 2013 Foreign Policy Magazine article coincidentally titled “Don’t Trust Anyone Over 70”—and the situation is even more perilous.</w:t>
      </w:r>
    </w:p>
    <w:p>
      <w:pPr>
        <w:spacing w:after="60"/>
      </w:pPr>
      <w:r>
        <w:rPr>
          <w:b w:val="0"/>
          <w:i w:val="0"/>
          <w:smallCaps w:val="0"/>
          <w:strike w:val="0"/>
          <w:sz w:val="16"/>
          <w:u w:val="none"/>
        </w:rPr>
        <w:t xml:space="preserve">So, what should we do? That’s a subject for a later missive. We can start, however, by realizing that the situation has inverted. Until recently, it was in China’s interest to play for time. Now, it’s in ours. </w:t>
      </w:r>
      <w:r>
        <w:rPr>
          <w:b w:val="0"/>
          <w:i w:val="0"/>
          <w:smallCaps w:val="0"/>
          <w:strike w:val="0"/>
          <w:u w:val="single"/>
        </w:rPr>
        <w:t xml:space="preserve">The more we can prevent </w:t>
      </w:r>
      <w:r>
        <w:rPr>
          <w:b/>
          <w:i w:val="0"/>
          <w:smallCaps w:val="0"/>
          <w:strike w:val="0"/>
          <w:sz w:val="22"/>
          <w:u w:val="single"/>
        </w:rPr>
        <w:t>conflict</w:t>
      </w:r>
      <w:r>
        <w:rPr>
          <w:b w:val="0"/>
          <w:i w:val="0"/>
          <w:smallCaps w:val="0"/>
          <w:strike w:val="0"/>
          <w:u w:val="single"/>
        </w:rPr>
        <w:t xml:space="preserve"> with China today, the better off we’ll be, and the lower the </w:t>
      </w:r>
      <w:r>
        <w:rPr>
          <w:b/>
          <w:i w:val="0"/>
          <w:smallCaps w:val="0"/>
          <w:strike w:val="0"/>
          <w:sz w:val="22"/>
          <w:u w:val="single"/>
        </w:rPr>
        <w:t>likelihood</w:t>
      </w:r>
      <w:r>
        <w:rPr>
          <w:b w:val="0"/>
          <w:i w:val="0"/>
          <w:smallCaps w:val="0"/>
          <w:strike w:val="0"/>
          <w:u w:val="single"/>
        </w:rPr>
        <w:t xml:space="preserve"> of any conflict becomes</w:t>
      </w:r>
      <w:r>
        <w:rPr>
          <w:b w:val="0"/>
          <w:i w:val="0"/>
          <w:smallCaps w:val="0"/>
          <w:strike w:val="0"/>
          <w:sz w:val="16"/>
          <w:u w:val="none"/>
        </w:rPr>
        <w:t>, as a sufficiently wide gap between Chinese and US capabilities will eliminate the incentive on the part of either power to gamble on a test of strength.</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