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They famously </w:t>
      </w:r>
      <w:r>
        <w:rPr>
          <w:b/>
          <w:i w:val="0"/>
          <w:smallCaps w:val="0"/>
          <w:strike w:val="0"/>
          <w:u w:val="single"/>
        </w:rPr>
        <w:t>hated each other</w:t>
      </w:r>
      <w:r>
        <w:rPr>
          <w:b/>
          <w:i w:val="0"/>
          <w:smallCaps w:val="0"/>
          <w:strike w:val="0"/>
          <w:u w:val="none"/>
        </w:rPr>
        <w:t xml:space="preserve"> AND any overlap was </w:t>
      </w:r>
      <w:r>
        <w:rPr>
          <w:b/>
          <w:i w:val="0"/>
          <w:smallCaps w:val="0"/>
          <w:strike w:val="0"/>
          <w:u w:val="single"/>
        </w:rPr>
        <w:t>before</w:t>
      </w:r>
      <w:r>
        <w:rPr>
          <w:b/>
          <w:i w:val="0"/>
          <w:smallCaps w:val="0"/>
          <w:strike w:val="0"/>
          <w:u w:val="none"/>
        </w:rPr>
        <w:t xml:space="preserve"> evidence of Epstein’s crimes surfaced. </w:t>
      </w:r>
    </w:p>
    <w:p>
      <w:pPr>
        <w:spacing w:after="80"/>
      </w:pPr>
      <w:r>
        <w:rPr>
          <w:b/>
          <w:i w:val="0"/>
          <w:smallCaps w:val="0"/>
          <w:strike w:val="0"/>
          <w:sz w:val="22"/>
          <w:u w:val="none"/>
        </w:rPr>
        <w:t xml:space="preserve">Coyne ’19 </w:t>
      </w:r>
      <w:r>
        <w:rPr>
          <w:b w:val="0"/>
          <w:i w:val="0"/>
          <w:smallCaps w:val="0"/>
          <w:strike w:val="0"/>
          <w:u w:val="none"/>
        </w:rPr>
        <w:t>[Jerry; July 12; Professor Emeritus at the University of Chicago in the Department of Ecology and Evolution, graduate of Harvard University, citing Steven Pinker; Why Evolution is True, “</w:t>
      </w:r>
      <w:r>
        <w:rPr>
          <w:b w:val="0"/>
          <w:i w:val="0"/>
          <w:smallCaps w:val="0"/>
          <w:strike w:val="0"/>
          <w:u w:val="none"/>
        </w:rPr>
        <w:t>Tarring</w:t>
      </w:r>
      <w:r>
        <w:rPr>
          <w:b w:val="0"/>
          <w:i w:val="0"/>
          <w:smallCaps w:val="0"/>
          <w:strike w:val="0"/>
          <w:u w:val="none"/>
        </w:rPr>
        <w:t xml:space="preserve"> Steve Pinker and others with Jeffrey Epstein,” https://whyevolutionistrue.com/2019/07/12/tarring-steve-pinker-and-others-with-jeffrey-epstein/]</w:t>
      </w:r>
    </w:p>
    <w:p>
      <w:pPr>
        <w:spacing w:after="60"/>
      </w:pPr>
      <w:r>
        <w:rPr>
          <w:b w:val="0"/>
          <w:i w:val="0"/>
          <w:smallCaps w:val="0"/>
          <w:strike w:val="0"/>
          <w:sz w:val="16"/>
          <w:u w:val="none"/>
        </w:rPr>
        <w:t xml:space="preserve">Several times this week </w:t>
      </w:r>
      <w:r>
        <w:rPr>
          <w:b w:val="0"/>
          <w:i w:val="0"/>
          <w:smallCaps w:val="0"/>
          <w:strike w:val="0"/>
          <w:sz w:val="22"/>
          <w:u w:val="single"/>
        </w:rPr>
        <w:t xml:space="preserve">I’ve seen </w:t>
      </w:r>
      <w:r>
        <w:rPr>
          <w:b w:val="0"/>
          <w:i w:val="0"/>
          <w:smallCaps w:val="0"/>
          <w:strike w:val="0"/>
          <w:sz w:val="22"/>
          <w:highlight w:val="cyan"/>
          <w:u w:val="single"/>
        </w:rPr>
        <w:t xml:space="preserve">people of </w:t>
      </w:r>
      <w:r>
        <w:rPr>
          <w:b/>
          <w:i w:val="0"/>
          <w:smallCaps w:val="0"/>
          <w:strike w:val="0"/>
          <w:sz w:val="22"/>
          <w:highlight w:val="cyan"/>
          <w:u w:val="single"/>
        </w:rPr>
        <w:t>low character</w:t>
      </w:r>
      <w:r>
        <w:rPr>
          <w:b w:val="0"/>
          <w:i w:val="0"/>
          <w:smallCaps w:val="0"/>
          <w:strike w:val="0"/>
          <w:sz w:val="22"/>
          <w:highlight w:val="cyan"/>
          <w:u w:val="single"/>
        </w:rPr>
        <w:t xml:space="preserve"> go after</w:t>
      </w:r>
      <w:r>
        <w:rPr>
          <w:b w:val="0"/>
          <w:i w:val="0"/>
          <w:smallCaps w:val="0"/>
          <w:strike w:val="0"/>
          <w:sz w:val="22"/>
          <w:u w:val="single"/>
        </w:rPr>
        <w:t xml:space="preserve"> Steve </w:t>
      </w:r>
      <w:r>
        <w:rPr>
          <w:b/>
          <w:i w:val="0"/>
          <w:smallCaps w:val="0"/>
          <w:strike w:val="0"/>
          <w:sz w:val="22"/>
          <w:highlight w:val="cyan"/>
          <w:u w:val="single"/>
        </w:rPr>
        <w:t>Pinker</w:t>
      </w:r>
      <w:r>
        <w:rPr>
          <w:b w:val="0"/>
          <w:i w:val="0"/>
          <w:smallCaps w:val="0"/>
          <w:strike w:val="0"/>
          <w:sz w:val="22"/>
          <w:highlight w:val="cyan"/>
          <w:u w:val="single"/>
        </w:rPr>
        <w:t xml:space="preserve"> because of</w:t>
      </w:r>
      <w:r>
        <w:rPr>
          <w:b w:val="0"/>
          <w:i w:val="0"/>
          <w:smallCaps w:val="0"/>
          <w:strike w:val="0"/>
          <w:sz w:val="22"/>
          <w:u w:val="single"/>
        </w:rPr>
        <w:t xml:space="preserve"> his supposed association with</w:t>
      </w:r>
      <w:r>
        <w:rPr>
          <w:b w:val="0"/>
          <w:i w:val="0"/>
          <w:smallCaps w:val="0"/>
          <w:strike w:val="0"/>
          <w:sz w:val="16"/>
          <w:u w:val="none"/>
        </w:rPr>
        <w:t xml:space="preserve"> accused sexual predator and </w:t>
      </w:r>
      <w:r>
        <w:rPr>
          <w:b w:val="0"/>
          <w:i w:val="0"/>
          <w:smallCaps w:val="0"/>
          <w:strike w:val="0"/>
          <w:sz w:val="22"/>
          <w:u w:val="single"/>
        </w:rPr>
        <w:t xml:space="preserve">child-sex trafficker Jeffrey </w:t>
      </w:r>
      <w:r>
        <w:rPr>
          <w:b/>
          <w:i w:val="0"/>
          <w:smallCaps w:val="0"/>
          <w:strike w:val="0"/>
          <w:sz w:val="22"/>
          <w:highlight w:val="cyan"/>
          <w:u w:val="single"/>
        </w:rPr>
        <w:t>Epstein</w:t>
      </w:r>
      <w:r>
        <w:rPr>
          <w:b w:val="0"/>
          <w:i w:val="0"/>
          <w:smallCaps w:val="0"/>
          <w:strike w:val="0"/>
          <w:sz w:val="16"/>
          <w:u w:val="none"/>
        </w:rPr>
        <w:t>. (Note: my own view is that there’s overwhelming evidence that Epstein is guilty and, after a fair trial, deserves to go to jail for decades.)</w:t>
      </w:r>
    </w:p>
    <w:p>
      <w:pPr>
        <w:spacing w:after="60"/>
      </w:pPr>
      <w:r>
        <w:rPr>
          <w:b w:val="0"/>
          <w:i w:val="0"/>
          <w:smallCaps w:val="0"/>
          <w:strike w:val="0"/>
          <w:sz w:val="22"/>
          <w:u w:val="single"/>
        </w:rPr>
        <w:t xml:space="preserve">But that’s not enough. </w:t>
      </w:r>
      <w:r>
        <w:rPr>
          <w:b w:val="0"/>
          <w:i w:val="0"/>
          <w:smallCaps w:val="0"/>
          <w:strike w:val="0"/>
          <w:sz w:val="22"/>
          <w:highlight w:val="cyan"/>
          <w:u w:val="single"/>
        </w:rPr>
        <w:t>I see</w:t>
      </w:r>
      <w:r>
        <w:rPr>
          <w:b w:val="0"/>
          <w:i w:val="0"/>
          <w:smallCaps w:val="0"/>
          <w:strike w:val="0"/>
          <w:sz w:val="22"/>
          <w:u w:val="single"/>
        </w:rPr>
        <w:t xml:space="preserve"> articles where, on </w:t>
      </w:r>
      <w:r>
        <w:rPr>
          <w:b/>
          <w:i w:val="0"/>
          <w:smallCaps w:val="0"/>
          <w:strike w:val="0"/>
          <w:sz w:val="22"/>
          <w:highlight w:val="cyan"/>
          <w:u w:val="single"/>
        </w:rPr>
        <w:t>no ev</w:t>
      </w:r>
      <w:r>
        <w:rPr>
          <w:b w:val="0"/>
          <w:i w:val="0"/>
          <w:smallCaps w:val="0"/>
          <w:strike w:val="0"/>
          <w:sz w:val="22"/>
          <w:u w:val="single"/>
        </w:rPr>
        <w:t xml:space="preserve">idence </w:t>
      </w:r>
      <w:r>
        <w:rPr>
          <w:b/>
          <w:i w:val="0"/>
          <w:smallCaps w:val="0"/>
          <w:strike w:val="0"/>
          <w:sz w:val="22"/>
          <w:highlight w:val="cyan"/>
          <w:u w:val="single"/>
        </w:rPr>
        <w:t>at all</w:t>
      </w:r>
      <w:r>
        <w:rPr>
          <w:b w:val="0"/>
          <w:i w:val="0"/>
          <w:smallCaps w:val="0"/>
          <w:strike w:val="0"/>
          <w:sz w:val="22"/>
          <w:u w:val="single"/>
        </w:rPr>
        <w:t xml:space="preserve">, scientists and atheists are </w:t>
      </w:r>
      <w:r>
        <w:rPr>
          <w:b/>
          <w:i w:val="0"/>
          <w:smallCaps w:val="0"/>
          <w:strike w:val="0"/>
          <w:sz w:val="22"/>
          <w:u w:val="single"/>
        </w:rPr>
        <w:t>tarred</w:t>
      </w:r>
      <w:r>
        <w:rPr>
          <w:b w:val="0"/>
          <w:i w:val="0"/>
          <w:smallCaps w:val="0"/>
          <w:strike w:val="0"/>
          <w:sz w:val="22"/>
          <w:u w:val="single"/>
        </w:rPr>
        <w:t xml:space="preserve"> because they either </w:t>
      </w:r>
      <w:r>
        <w:rPr>
          <w:b/>
          <w:i w:val="0"/>
          <w:smallCaps w:val="0"/>
          <w:strike w:val="0"/>
          <w:sz w:val="22"/>
          <w:u w:val="single"/>
        </w:rPr>
        <w:t>knew Epstein</w:t>
      </w:r>
      <w:r>
        <w:rPr>
          <w:b w:val="0"/>
          <w:i w:val="0"/>
          <w:smallCaps w:val="0"/>
          <w:strike w:val="0"/>
          <w:sz w:val="22"/>
          <w:u w:val="single"/>
        </w:rPr>
        <w:t xml:space="preserve"> or </w:t>
      </w:r>
      <w:r>
        <w:rPr>
          <w:b/>
          <w:i w:val="0"/>
          <w:smallCaps w:val="0"/>
          <w:strike w:val="0"/>
          <w:sz w:val="22"/>
          <w:u w:val="single"/>
        </w:rPr>
        <w:t>associated</w:t>
      </w:r>
      <w:r>
        <w:rPr>
          <w:b w:val="0"/>
          <w:i w:val="0"/>
          <w:smallCaps w:val="0"/>
          <w:strike w:val="0"/>
          <w:sz w:val="22"/>
          <w:u w:val="single"/>
        </w:rPr>
        <w:t xml:space="preserve"> with him</w:t>
      </w:r>
      <w:r>
        <w:rPr>
          <w:b w:val="0"/>
          <w:i w:val="0"/>
          <w:smallCaps w:val="0"/>
          <w:strike w:val="0"/>
          <w:sz w:val="16"/>
          <w:u w:val="none"/>
        </w:rPr>
        <w:t xml:space="preserve">. This innuendo is meant to imply that those people knew about Epstein’s crimes and either ignored them or, perhaps, even participated in them. In other words, they’re complicit. </w:t>
      </w:r>
      <w:r>
        <w:rPr>
          <w:b w:val="0"/>
          <w:i w:val="0"/>
          <w:smallCaps w:val="0"/>
          <w:strike w:val="0"/>
          <w:sz w:val="22"/>
          <w:u w:val="single"/>
        </w:rPr>
        <w:t xml:space="preserve">I could reproduce </w:t>
      </w:r>
      <w:r>
        <w:rPr>
          <w:b/>
          <w:i w:val="0"/>
          <w:smallCaps w:val="0"/>
          <w:strike w:val="0"/>
          <w:sz w:val="22"/>
          <w:u w:val="single"/>
        </w:rPr>
        <w:t>several</w:t>
      </w:r>
      <w:r>
        <w:rPr>
          <w:b w:val="0"/>
          <w:i w:val="0"/>
          <w:smallCaps w:val="0"/>
          <w:strike w:val="0"/>
          <w:sz w:val="22"/>
          <w:u w:val="single"/>
        </w:rPr>
        <w:t xml:space="preserve"> examples</w:t>
      </w:r>
      <w:r>
        <w:rPr>
          <w:b w:val="0"/>
          <w:i w:val="0"/>
          <w:smallCaps w:val="0"/>
          <w:strike w:val="0"/>
          <w:sz w:val="16"/>
          <w:u w:val="none"/>
        </w:rPr>
        <w:t>, but I suspect readers have already seen them, and I’m not going to highlight and send traffic to miscreants involved in slander or character assassination.</w:t>
      </w:r>
    </w:p>
    <w:p>
      <w:pPr>
        <w:spacing w:after="60"/>
      </w:pPr>
      <w:r>
        <w:rPr>
          <w:b w:val="0"/>
          <w:i w:val="0"/>
          <w:smallCaps w:val="0"/>
          <w:strike w:val="0"/>
          <w:sz w:val="16"/>
          <w:u w:val="none"/>
        </w:rPr>
        <w:t>But this kind of stuff disturbed me so much—since Pinker is a friend whose character I respect—that I wrote to him, asking what was up with him and Epstein. Did he know the man, and under what circumstances? Didn’t he ever suspect that there was sexual predation going on? I told Steve that he didn’t have to answer if he didn’t want to, but that I was concerned, and that if he did respond, I wouldn’t publish anything he said without his permission.</w:t>
      </w:r>
    </w:p>
    <w:p>
      <w:pPr>
        <w:spacing w:after="60"/>
      </w:pPr>
      <w:r>
        <w:rPr>
          <w:b w:val="0"/>
          <w:i w:val="0"/>
          <w:smallCaps w:val="0"/>
          <w:strike w:val="0"/>
          <w:sz w:val="16"/>
          <w:u w:val="none"/>
        </w:rPr>
        <w:t xml:space="preserve">Steve did email me, and when I read what he wrote I asked permission to publish what he said. I didn’t think he would say “yes”, but he did—as I would if I were so slandered—so </w:t>
      </w:r>
      <w:r>
        <w:rPr>
          <w:b w:val="0"/>
          <w:i w:val="0"/>
          <w:smallCaps w:val="0"/>
          <w:strike w:val="0"/>
          <w:sz w:val="22"/>
          <w:u w:val="single"/>
        </w:rPr>
        <w:t xml:space="preserve">here you have </w:t>
      </w:r>
      <w:r>
        <w:rPr>
          <w:b/>
          <w:i w:val="0"/>
          <w:smallCaps w:val="0"/>
          <w:strike w:val="0"/>
          <w:sz w:val="22"/>
          <w:highlight w:val="cyan"/>
          <w:u w:val="single"/>
        </w:rPr>
        <w:t>Pinker’s</w:t>
      </w:r>
      <w:r>
        <w:rPr>
          <w:b w:val="0"/>
          <w:i w:val="0"/>
          <w:smallCaps w:val="0"/>
          <w:strike w:val="0"/>
          <w:sz w:val="22"/>
          <w:u w:val="single"/>
        </w:rPr>
        <w:t xml:space="preserve"> own </w:t>
      </w:r>
      <w:r>
        <w:rPr>
          <w:b w:val="0"/>
          <w:i w:val="0"/>
          <w:smallCaps w:val="0"/>
          <w:strike w:val="0"/>
          <w:sz w:val="22"/>
          <w:highlight w:val="cyan"/>
          <w:u w:val="single"/>
        </w:rPr>
        <w:t>response</w:t>
      </w:r>
      <w:r>
        <w:rPr>
          <w:b w:val="0"/>
          <w:i w:val="0"/>
          <w:smallCaps w:val="0"/>
          <w:strike w:val="0"/>
          <w:sz w:val="16"/>
          <w:u w:val="none"/>
        </w:rPr>
        <w:t xml:space="preserve"> to the slurs against him. His words are indented.</w:t>
      </w:r>
    </w:p>
    <w:p>
      <w:pPr>
        <w:spacing w:after="60"/>
      </w:pPr>
      <w:r>
        <w:rPr>
          <w:b w:val="0"/>
          <w:i w:val="0"/>
          <w:smallCaps w:val="0"/>
          <w:strike w:val="0"/>
          <w:sz w:val="16"/>
          <w:u w:val="none"/>
        </w:rPr>
        <w:t>I’m happy to share my encounters with Epstein.</w:t>
      </w:r>
    </w:p>
    <w:p>
      <w:pPr>
        <w:spacing w:after="60"/>
      </w:pPr>
      <w:r>
        <w:rPr>
          <w:b w:val="0"/>
          <w:i w:val="0"/>
          <w:smallCaps w:val="0"/>
          <w:strike w:val="0"/>
          <w:sz w:val="22"/>
          <w:u w:val="single"/>
        </w:rPr>
        <w:t xml:space="preserve">The annoying irony is that </w:t>
      </w:r>
      <w:r>
        <w:rPr>
          <w:b w:val="0"/>
          <w:i w:val="0"/>
          <w:smallCaps w:val="0"/>
          <w:strike w:val="0"/>
          <w:sz w:val="22"/>
          <w:highlight w:val="cyan"/>
          <w:u w:val="single"/>
        </w:rPr>
        <w:t xml:space="preserve">I could </w:t>
      </w:r>
      <w:r>
        <w:rPr>
          <w:b/>
          <w:i w:val="0"/>
          <w:smallCaps w:val="0"/>
          <w:strike w:val="0"/>
          <w:sz w:val="22"/>
          <w:highlight w:val="cyan"/>
          <w:u w:val="single"/>
        </w:rPr>
        <w:t>never stand the guy</w:t>
      </w:r>
      <w:r>
        <w:rPr>
          <w:b w:val="0"/>
          <w:i w:val="0"/>
          <w:smallCaps w:val="0"/>
          <w:strike w:val="0"/>
          <w:sz w:val="22"/>
          <w:highlight w:val="cyan"/>
          <w:u w:val="single"/>
        </w:rPr>
        <w:t>, never took</w:t>
      </w:r>
      <w:r>
        <w:rPr>
          <w:b w:val="0"/>
          <w:i w:val="0"/>
          <w:smallCaps w:val="0"/>
          <w:strike w:val="0"/>
          <w:sz w:val="22"/>
          <w:u w:val="single"/>
        </w:rPr>
        <w:t xml:space="preserve"> </w:t>
      </w:r>
      <w:r>
        <w:rPr>
          <w:b/>
          <w:i w:val="0"/>
          <w:smallCaps w:val="0"/>
          <w:strike w:val="0"/>
          <w:sz w:val="22"/>
          <w:u w:val="single"/>
        </w:rPr>
        <w:t xml:space="preserve">research </w:t>
      </w:r>
      <w:r>
        <w:rPr>
          <w:b/>
          <w:i w:val="0"/>
          <w:smallCaps w:val="0"/>
          <w:strike w:val="0"/>
          <w:sz w:val="22"/>
          <w:highlight w:val="cyan"/>
          <w:u w:val="single"/>
        </w:rPr>
        <w:t>funding</w:t>
      </w:r>
      <w:r>
        <w:rPr>
          <w:b w:val="0"/>
          <w:i w:val="0"/>
          <w:smallCaps w:val="0"/>
          <w:strike w:val="0"/>
          <w:sz w:val="22"/>
          <w:u w:val="single"/>
        </w:rPr>
        <w:t xml:space="preserve"> from him, </w:t>
      </w:r>
      <w:r>
        <w:rPr>
          <w:b w:val="0"/>
          <w:i w:val="0"/>
          <w:smallCaps w:val="0"/>
          <w:strike w:val="0"/>
          <w:sz w:val="22"/>
          <w:highlight w:val="cyan"/>
          <w:u w:val="single"/>
        </w:rPr>
        <w:t xml:space="preserve">and </w:t>
      </w:r>
      <w:r>
        <w:rPr>
          <w:b/>
          <w:i w:val="0"/>
          <w:smallCaps w:val="0"/>
          <w:strike w:val="0"/>
          <w:sz w:val="22"/>
          <w:highlight w:val="cyan"/>
          <w:u w:val="single"/>
        </w:rPr>
        <w:t>always</w:t>
      </w:r>
      <w:r>
        <w:rPr>
          <w:b w:val="0"/>
          <w:i w:val="0"/>
          <w:smallCaps w:val="0"/>
          <w:strike w:val="0"/>
          <w:sz w:val="22"/>
          <w:highlight w:val="cyan"/>
          <w:u w:val="single"/>
        </w:rPr>
        <w:t xml:space="preserve"> tried to </w:t>
      </w:r>
      <w:r>
        <w:rPr>
          <w:b/>
          <w:i w:val="0"/>
          <w:smallCaps w:val="0"/>
          <w:strike w:val="0"/>
          <w:sz w:val="22"/>
          <w:highlight w:val="cyan"/>
          <w:u w:val="single"/>
        </w:rPr>
        <w:t>keep</w:t>
      </w:r>
      <w:r>
        <w:rPr>
          <w:b/>
          <w:i w:val="0"/>
          <w:smallCaps w:val="0"/>
          <w:strike w:val="0"/>
          <w:sz w:val="22"/>
          <w:u w:val="single"/>
        </w:rPr>
        <w:t xml:space="preserve"> my </w:t>
      </w:r>
      <w:r>
        <w:rPr>
          <w:b/>
          <w:i w:val="0"/>
          <w:smallCaps w:val="0"/>
          <w:strike w:val="0"/>
          <w:sz w:val="22"/>
          <w:highlight w:val="cyan"/>
          <w:u w:val="single"/>
        </w:rPr>
        <w:t>distance</w:t>
      </w:r>
      <w:r>
        <w:rPr>
          <w:b w:val="0"/>
          <w:i w:val="0"/>
          <w:smallCaps w:val="0"/>
          <w:strike w:val="0"/>
          <w:sz w:val="16"/>
          <w:u w:val="none"/>
        </w:rPr>
        <w:t xml:space="preserve">. Friends and colleagues described him to me as a quantitative genius and a scientific sophisticate, and they invited me to salons and coffee klatches at which he held court. But I found him to be a kibitzer and a dilettante — he would abruptly change the subject ADD style, dismiss an observation with an adolescent wisecrack, and privilege his own intuitions over systematic data. </w:t>
      </w:r>
      <w:r>
        <w:rPr>
          <w:b w:val="0"/>
          <w:i w:val="0"/>
          <w:smallCaps w:val="0"/>
          <w:strike w:val="0"/>
          <w:sz w:val="22"/>
          <w:u w:val="single"/>
        </w:rPr>
        <w:t xml:space="preserve">I think </w:t>
      </w:r>
      <w:r>
        <w:rPr>
          <w:b w:val="0"/>
          <w:i w:val="0"/>
          <w:smallCaps w:val="0"/>
          <w:strike w:val="0"/>
          <w:sz w:val="22"/>
          <w:highlight w:val="cyan"/>
          <w:u w:val="single"/>
        </w:rPr>
        <w:t xml:space="preserve">the </w:t>
      </w:r>
      <w:r>
        <w:rPr>
          <w:b/>
          <w:i w:val="0"/>
          <w:smallCaps w:val="0"/>
          <w:strike w:val="0"/>
          <w:sz w:val="22"/>
          <w:highlight w:val="cyan"/>
          <w:u w:val="single"/>
        </w:rPr>
        <w:t>dislike</w:t>
      </w:r>
      <w:r>
        <w:rPr>
          <w:b w:val="0"/>
          <w:i w:val="0"/>
          <w:smallCaps w:val="0"/>
          <w:strike w:val="0"/>
          <w:sz w:val="22"/>
          <w:highlight w:val="cyan"/>
          <w:u w:val="single"/>
        </w:rPr>
        <w:t xml:space="preserve"> was </w:t>
      </w:r>
      <w:r>
        <w:rPr>
          <w:b/>
          <w:i w:val="0"/>
          <w:smallCaps w:val="0"/>
          <w:strike w:val="0"/>
          <w:sz w:val="22"/>
          <w:highlight w:val="cyan"/>
          <w:u w:val="single"/>
        </w:rPr>
        <w:t>mutual</w:t>
      </w:r>
      <w:r>
        <w:rPr>
          <w:b w:val="0"/>
          <w:i w:val="0"/>
          <w:smallCaps w:val="0"/>
          <w:strike w:val="0"/>
          <w:sz w:val="22"/>
          <w:u w:val="single"/>
        </w:rPr>
        <w:t>—</w:t>
      </w:r>
      <w:r>
        <w:rPr>
          <w:b w:val="0"/>
          <w:i w:val="0"/>
          <w:smallCaps w:val="0"/>
          <w:strike w:val="0"/>
          <w:sz w:val="22"/>
          <w:u w:val="single"/>
        </w:rPr>
        <w:t>according to a friend, he “</w:t>
      </w:r>
      <w:r>
        <w:rPr>
          <w:b/>
          <w:i w:val="0"/>
          <w:smallCaps w:val="0"/>
          <w:strike w:val="0"/>
          <w:sz w:val="22"/>
          <w:u w:val="single"/>
        </w:rPr>
        <w:t>voted me off</w:t>
      </w:r>
      <w:r>
        <w:rPr>
          <w:b w:val="0"/>
          <w:i w:val="0"/>
          <w:smallCaps w:val="0"/>
          <w:strike w:val="0"/>
          <w:sz w:val="22"/>
          <w:u w:val="single"/>
        </w:rPr>
        <w:t xml:space="preserve"> the island,” presumably because he was sick of me</w:t>
      </w:r>
      <w:r>
        <w:rPr>
          <w:b w:val="0"/>
          <w:i w:val="0"/>
          <w:smallCaps w:val="0"/>
          <w:strike w:val="0"/>
          <w:sz w:val="16"/>
          <w:u w:val="none"/>
        </w:rPr>
        <w:t xml:space="preserve"> trying to keep the conversation on track and correcting him when he shot off his mouth on </w:t>
      </w:r>
      <w:r>
        <w:rPr>
          <w:b w:val="0"/>
          <w:i w:val="0"/>
          <w:smallCaps w:val="0"/>
          <w:strike w:val="0"/>
          <w:sz w:val="16"/>
          <w:u w:val="none"/>
        </w:rPr>
        <w:t>topics</w:t>
      </w:r>
      <w:r>
        <w:rPr>
          <w:b w:val="0"/>
          <w:i w:val="0"/>
          <w:smallCaps w:val="0"/>
          <w:strike w:val="0"/>
          <w:sz w:val="16"/>
          <w:u w:val="none"/>
        </w:rPr>
        <w:t xml:space="preserve"> he knew nothing about. </w:t>
      </w:r>
      <w:r>
        <w:rPr>
          <w:b w:val="0"/>
          <w:i w:val="0"/>
          <w:smallCaps w:val="0"/>
          <w:strike w:val="0"/>
          <w:sz w:val="22"/>
          <w:u w:val="single"/>
        </w:rPr>
        <w:t xml:space="preserve">But Epstein had insinuated himself with </w:t>
      </w:r>
      <w:r>
        <w:rPr>
          <w:b/>
          <w:i w:val="0"/>
          <w:smallCaps w:val="0"/>
          <w:strike w:val="0"/>
          <w:sz w:val="22"/>
          <w:u w:val="single"/>
        </w:rPr>
        <w:t>so many people</w:t>
      </w:r>
      <w:r>
        <w:rPr>
          <w:b w:val="0"/>
          <w:i w:val="0"/>
          <w:smallCaps w:val="0"/>
          <w:strike w:val="0"/>
          <w:sz w:val="22"/>
          <w:u w:val="single"/>
        </w:rPr>
        <w:t xml:space="preserve"> I intersected with (Alan </w:t>
      </w:r>
      <w:r>
        <w:rPr>
          <w:b/>
          <w:i w:val="0"/>
          <w:smallCaps w:val="0"/>
          <w:strike w:val="0"/>
          <w:sz w:val="22"/>
          <w:u w:val="single"/>
        </w:rPr>
        <w:t>Dershowitz</w:t>
      </w:r>
      <w:r>
        <w:rPr>
          <w:b w:val="0"/>
          <w:i w:val="0"/>
          <w:smallCaps w:val="0"/>
          <w:strike w:val="0"/>
          <w:sz w:val="22"/>
          <w:u w:val="single"/>
        </w:rPr>
        <w:t xml:space="preserve">, Martin Nowak, John </w:t>
      </w:r>
      <w:r>
        <w:rPr>
          <w:b/>
          <w:i w:val="0"/>
          <w:smallCaps w:val="0"/>
          <w:strike w:val="0"/>
          <w:sz w:val="22"/>
          <w:u w:val="single"/>
        </w:rPr>
        <w:t>Brockman</w:t>
      </w:r>
      <w:r>
        <w:rPr>
          <w:b w:val="0"/>
          <w:i w:val="0"/>
          <w:smallCaps w:val="0"/>
          <w:strike w:val="0"/>
          <w:sz w:val="22"/>
          <w:u w:val="single"/>
        </w:rPr>
        <w:t xml:space="preserve">, Steve </w:t>
      </w:r>
      <w:r>
        <w:rPr>
          <w:b w:val="0"/>
          <w:i w:val="0"/>
          <w:smallCaps w:val="0"/>
          <w:strike w:val="0"/>
          <w:sz w:val="22"/>
          <w:u w:val="single"/>
        </w:rPr>
        <w:t>Kosslyn</w:t>
      </w:r>
      <w:r>
        <w:rPr>
          <w:b w:val="0"/>
          <w:i w:val="0"/>
          <w:smallCaps w:val="0"/>
          <w:strike w:val="0"/>
          <w:sz w:val="22"/>
          <w:u w:val="single"/>
        </w:rPr>
        <w:t xml:space="preserve">, Lawrence Krauss) and so many </w:t>
      </w:r>
      <w:r>
        <w:rPr>
          <w:b/>
          <w:i w:val="0"/>
          <w:smallCaps w:val="0"/>
          <w:strike w:val="0"/>
          <w:sz w:val="22"/>
          <w:u w:val="single"/>
        </w:rPr>
        <w:t>institutions</w:t>
      </w:r>
      <w:r>
        <w:rPr>
          <w:b w:val="0"/>
          <w:i w:val="0"/>
          <w:smallCaps w:val="0"/>
          <w:strike w:val="0"/>
          <w:sz w:val="22"/>
          <w:u w:val="single"/>
        </w:rPr>
        <w:t xml:space="preserve"> he helped fund (</w:t>
      </w:r>
      <w:r>
        <w:rPr>
          <w:b/>
          <w:i w:val="0"/>
          <w:smallCaps w:val="0"/>
          <w:strike w:val="0"/>
          <w:sz w:val="22"/>
          <w:u w:val="single"/>
        </w:rPr>
        <w:t>Harvard</w:t>
      </w:r>
      <w:r>
        <w:rPr>
          <w:b w:val="0"/>
          <w:i w:val="0"/>
          <w:smallCaps w:val="0"/>
          <w:strike w:val="0"/>
          <w:sz w:val="16"/>
          <w:u w:val="none"/>
        </w:rPr>
        <w:t xml:space="preserve">’s Program in Evolutionary Dynamics, </w:t>
      </w:r>
      <w:r>
        <w:rPr>
          <w:b/>
          <w:i w:val="0"/>
          <w:smallCaps w:val="0"/>
          <w:strike w:val="0"/>
          <w:sz w:val="22"/>
          <w:u w:val="single"/>
        </w:rPr>
        <w:t>A</w:t>
      </w:r>
      <w:r>
        <w:rPr>
          <w:b w:val="0"/>
          <w:i w:val="0"/>
          <w:smallCaps w:val="0"/>
          <w:strike w:val="0"/>
          <w:sz w:val="22"/>
          <w:u w:val="single"/>
        </w:rPr>
        <w:t xml:space="preserve">SU’s </w:t>
      </w:r>
      <w:r>
        <w:rPr>
          <w:b/>
          <w:i w:val="0"/>
          <w:smallCaps w:val="0"/>
          <w:strike w:val="0"/>
          <w:sz w:val="22"/>
          <w:u w:val="single"/>
        </w:rPr>
        <w:t>O</w:t>
      </w:r>
      <w:r>
        <w:rPr>
          <w:b w:val="0"/>
          <w:i w:val="0"/>
          <w:smallCaps w:val="0"/>
          <w:strike w:val="0"/>
          <w:sz w:val="22"/>
          <w:u w:val="single"/>
        </w:rPr>
        <w:t xml:space="preserve">rigins </w:t>
      </w:r>
      <w:r>
        <w:rPr>
          <w:b/>
          <w:i w:val="0"/>
          <w:smallCaps w:val="0"/>
          <w:strike w:val="0"/>
          <w:sz w:val="22"/>
          <w:u w:val="single"/>
        </w:rPr>
        <w:t>P</w:t>
      </w:r>
      <w:r>
        <w:rPr>
          <w:b w:val="0"/>
          <w:i w:val="0"/>
          <w:smallCaps w:val="0"/>
          <w:strike w:val="0"/>
          <w:sz w:val="22"/>
          <w:u w:val="single"/>
        </w:rPr>
        <w:t>roject, even Harvard Hillel</w:t>
      </w:r>
      <w:r>
        <w:rPr>
          <w:b w:val="0"/>
          <w:i w:val="0"/>
          <w:smallCaps w:val="0"/>
          <w:strike w:val="0"/>
          <w:sz w:val="16"/>
          <w:u w:val="none"/>
        </w:rPr>
        <w:t xml:space="preserve">) that I often ended up at the same place with him. </w:t>
      </w:r>
      <w:r>
        <w:rPr>
          <w:b w:val="0"/>
          <w:i w:val="0"/>
          <w:smallCaps w:val="0"/>
          <w:strike w:val="0"/>
          <w:sz w:val="22"/>
          <w:highlight w:val="cyan"/>
          <w:u w:val="single"/>
        </w:rPr>
        <w:t>(Most</w:t>
      </w:r>
      <w:r>
        <w:rPr>
          <w:b w:val="0"/>
          <w:i w:val="0"/>
          <w:smallCaps w:val="0"/>
          <w:strike w:val="0"/>
          <w:sz w:val="22"/>
          <w:u w:val="single"/>
        </w:rPr>
        <w:t xml:space="preserve"> of these </w:t>
      </w:r>
      <w:r>
        <w:rPr>
          <w:b w:val="0"/>
          <w:i w:val="0"/>
          <w:smallCaps w:val="0"/>
          <w:strike w:val="0"/>
          <w:sz w:val="22"/>
          <w:highlight w:val="cyan"/>
          <w:u w:val="single"/>
        </w:rPr>
        <w:t xml:space="preserve">gatherings were </w:t>
      </w:r>
      <w:r>
        <w:rPr>
          <w:b/>
          <w:i w:val="0"/>
          <w:smallCaps w:val="0"/>
          <w:strike w:val="0"/>
          <w:sz w:val="22"/>
          <w:highlight w:val="cyan"/>
          <w:u w:val="single"/>
        </w:rPr>
        <w:t>prior to</w:t>
      </w:r>
      <w:r>
        <w:rPr>
          <w:b/>
          <w:i w:val="0"/>
          <w:smallCaps w:val="0"/>
          <w:strike w:val="0"/>
          <w:sz w:val="22"/>
          <w:u w:val="single"/>
        </w:rPr>
        <w:t xml:space="preserve"> the </w:t>
      </w:r>
      <w:r>
        <w:rPr>
          <w:b/>
          <w:i w:val="0"/>
          <w:smallCaps w:val="0"/>
          <w:strike w:val="0"/>
          <w:sz w:val="22"/>
          <w:highlight w:val="cyan"/>
          <w:u w:val="single"/>
        </w:rPr>
        <w:t>revelation</w:t>
      </w:r>
      <w:r>
        <w:rPr>
          <w:b w:val="0"/>
          <w:i w:val="0"/>
          <w:smallCaps w:val="0"/>
          <w:strike w:val="0"/>
          <w:sz w:val="22"/>
          <w:highlight w:val="cyan"/>
          <w:u w:val="single"/>
        </w:rPr>
        <w:t xml:space="preserve"> of his</w:t>
      </w:r>
      <w:r>
        <w:rPr>
          <w:b w:val="0"/>
          <w:i w:val="0"/>
          <w:smallCaps w:val="0"/>
          <w:strike w:val="0"/>
          <w:sz w:val="22"/>
          <w:u w:val="single"/>
        </w:rPr>
        <w:t xml:space="preserve"> </w:t>
      </w:r>
      <w:r>
        <w:rPr>
          <w:b/>
          <w:i w:val="0"/>
          <w:smallCaps w:val="0"/>
          <w:strike w:val="0"/>
          <w:sz w:val="22"/>
          <w:u w:val="single"/>
        </w:rPr>
        <w:t xml:space="preserve">sex </w:t>
      </w:r>
      <w:r>
        <w:rPr>
          <w:b/>
          <w:i w:val="0"/>
          <w:smallCaps w:val="0"/>
          <w:strike w:val="0"/>
          <w:sz w:val="22"/>
          <w:highlight w:val="cyan"/>
          <w:u w:val="single"/>
        </w:rPr>
        <w:t>crimes</w:t>
      </w:r>
      <w:r>
        <w:rPr>
          <w:b w:val="0"/>
          <w:i w:val="0"/>
          <w:smallCaps w:val="0"/>
          <w:strike w:val="0"/>
          <w:sz w:val="22"/>
          <w:highlight w:val="cyan"/>
          <w:u w:val="single"/>
        </w:rPr>
        <w:t>, such as the</w:t>
      </w:r>
      <w:r>
        <w:rPr>
          <w:b w:val="0"/>
          <w:i w:val="0"/>
          <w:smallCaps w:val="0"/>
          <w:strike w:val="0"/>
          <w:sz w:val="22"/>
          <w:u w:val="single"/>
        </w:rPr>
        <w:t xml:space="preserve"> </w:t>
      </w:r>
      <w:r>
        <w:rPr>
          <w:b/>
          <w:i w:val="0"/>
          <w:smallCaps w:val="0"/>
          <w:strike w:val="0"/>
          <w:sz w:val="22"/>
          <w:u w:val="single"/>
        </w:rPr>
        <w:t xml:space="preserve">2002 </w:t>
      </w:r>
      <w:r>
        <w:rPr>
          <w:b/>
          <w:i w:val="0"/>
          <w:smallCaps w:val="0"/>
          <w:strike w:val="0"/>
          <w:sz w:val="22"/>
          <w:highlight w:val="cyan"/>
          <w:u w:val="single"/>
        </w:rPr>
        <w:t>plane trip</w:t>
      </w:r>
      <w:r>
        <w:rPr>
          <w:b w:val="0"/>
          <w:i w:val="0"/>
          <w:smallCaps w:val="0"/>
          <w:strike w:val="0"/>
          <w:sz w:val="22"/>
          <w:u w:val="single"/>
        </w:rPr>
        <w:t xml:space="preserve"> to TED with Dawkins, Dennett, the Brockmans, and others</w:t>
      </w:r>
      <w:r>
        <w:rPr>
          <w:b w:val="0"/>
          <w:i w:val="0"/>
          <w:smallCaps w:val="0"/>
          <w:strike w:val="0"/>
          <w:sz w:val="16"/>
          <w:u w:val="none"/>
        </w:rPr>
        <w:t>, but Krauss’s Origins Project Meeting came after he served his sentence.) Since I was often the most recognizable person in the room, someone would snap a picture; some of them resurfaced this past week, circulated by people who disagree with me on various topics and apparently believe that the photos are effective arguments.</w:t>
      </w:r>
    </w:p>
    <w:p>
      <w:pPr>
        <w:spacing w:after="60"/>
      </w:pPr>
      <w:r>
        <w:rPr>
          <w:b w:val="0"/>
          <w:i w:val="0"/>
          <w:smallCaps w:val="0"/>
          <w:strike w:val="0"/>
          <w:sz w:val="16"/>
          <w:u w:val="none"/>
        </w:rPr>
        <w:t xml:space="preserve">In the </w:t>
      </w:r>
      <w:r>
        <w:rPr>
          <w:b w:val="0"/>
          <w:i w:val="0"/>
          <w:smallCaps w:val="0"/>
          <w:strike w:val="0"/>
          <w:sz w:val="16"/>
          <w:u w:val="none"/>
        </w:rPr>
        <w:t>interests</w:t>
      </w:r>
      <w:r>
        <w:rPr>
          <w:b w:val="0"/>
          <w:i w:val="0"/>
          <w:smallCaps w:val="0"/>
          <w:strike w:val="0"/>
          <w:sz w:val="16"/>
          <w:u w:val="none"/>
        </w:rPr>
        <w:t xml:space="preserve"> of full disclosure, there was another connection. Alan Dershowitz and I are friends and colleagues, and we taught a course together at Harvard. He often asks me questions about syntax and semantics of laws, most recently the impeachment statute. While he was representing Epstein, he asked me about the natural interpretation of one of the relevant laws, and I offered my opinion; this was cited in a court document. I did it as a favor to a friend and colleague, not as a paid expert witness, but I now regret that I did so. And needless to </w:t>
      </w:r>
      <w:r>
        <w:rPr>
          <w:b w:val="0"/>
          <w:i w:val="0"/>
          <w:smallCaps w:val="0"/>
          <w:strike w:val="0"/>
          <w:sz w:val="16"/>
          <w:u w:val="none"/>
        </w:rPr>
        <w:t>say</w:t>
      </w:r>
      <w:r>
        <w:rPr>
          <w:b w:val="0"/>
          <w:i w:val="0"/>
          <w:smallCaps w:val="0"/>
          <w:strike w:val="0"/>
          <w:sz w:val="16"/>
          <w:u w:val="none"/>
        </w:rPr>
        <w:t xml:space="preserve"> I find Epstein’s behavior reprehensible.</w:t>
      </w:r>
    </w:p>
    <w:p>
      <w:pPr>
        <w:spacing w:after="60"/>
      </w:pPr>
      <w:r>
        <w:rPr>
          <w:b w:val="0"/>
          <w:i w:val="0"/>
          <w:smallCaps w:val="0"/>
          <w:strike w:val="0"/>
          <w:sz w:val="16"/>
          <w:u w:val="none"/>
        </w:rPr>
        <w:t>Since some of the social-media snark insinuates that I downplay sexual exploitation, it may be worth adding that I have a paper trail of abhorrence of violence against women, have celebrated efforts to stamp it out, and have tried to make my own small contribution to this effort.</w:t>
      </w:r>
    </w:p>
    <w:p>
      <w:pPr>
        <w:spacing w:after="60"/>
      </w:pPr>
      <w:r>
        <w:rPr>
          <w:b w:val="0"/>
          <w:i w:val="0"/>
          <w:smallCaps w:val="0"/>
          <w:strike w:val="0"/>
          <w:sz w:val="16"/>
          <w:u w:val="none"/>
        </w:rPr>
        <w:t>My review of the history of rape and battering in The Better Angels of Our Nature begins:</w:t>
      </w:r>
    </w:p>
    <w:p>
      <w:pPr>
        <w:spacing w:after="60"/>
      </w:pPr>
      <w:r>
        <w:rPr>
          <w:b w:val="0"/>
          <w:i w:val="0"/>
          <w:smallCaps w:val="0"/>
          <w:strike w:val="0"/>
          <w:sz w:val="16"/>
          <w:u w:val="none"/>
        </w:rPr>
        <w:t>“Rape is one of the prime atrocities in the human repertoire. It combines pain, degradation, terror, trauma, the seizure of a woman’s means of perpetuating life, and an intrusion into the makeup of her progeny. It is also one of the commonest of atrocities.”</w:t>
      </w:r>
    </w:p>
    <w:p>
      <w:pPr>
        <w:spacing w:after="60"/>
      </w:pPr>
      <w:r>
        <w:rPr>
          <w:b w:val="0"/>
          <w:i w:val="0"/>
          <w:smallCaps w:val="0"/>
          <w:strike w:val="0"/>
          <w:sz w:val="16"/>
          <w:u w:val="none"/>
        </w:rPr>
        <w:t xml:space="preserve">The lengthy section lauds feminist writers like Susan Brownmiller who first documented the prevalence of rape and the historic indifference to it, and who called for concerted measures to eliminate it. I then refute the cynical assumption that those measures are idealistic or utopian, that nothing can be done to combat violence against women until some distant day in the future in which the patriarchy is finally dismantled or human nature changes. On the contrary, I show that this campaign has achieved considerable success: rates of sexual assault and domestic violence against women have dropped dramatically since data were first kept by Bureau of Justice Statistics, and societal tolerance has plummeted as well. (I updated the data In Enlightenment Now.) As far as I know I’m the only writer who has documented and celebrated actual progress in reducing violence against </w:t>
      </w:r>
      <w:r>
        <w:rPr>
          <w:b w:val="0"/>
          <w:i w:val="0"/>
          <w:smallCaps w:val="0"/>
          <w:strike w:val="0"/>
          <w:sz w:val="16"/>
          <w:u w:val="none"/>
        </w:rPr>
        <w:t>women, and</w:t>
      </w:r>
      <w:r>
        <w:rPr>
          <w:b w:val="0"/>
          <w:i w:val="0"/>
          <w:smallCaps w:val="0"/>
          <w:strike w:val="0"/>
          <w:sz w:val="16"/>
          <w:u w:val="none"/>
        </w:rPr>
        <w:t xml:space="preserve"> argued that this progress shows that the effort is not futile and should embolden us to press for greater reductions still.</w:t>
      </w:r>
    </w:p>
    <w:p>
      <w:pPr>
        <w:spacing w:after="60"/>
      </w:pPr>
      <w:r>
        <w:rPr>
          <w:b w:val="0"/>
          <w:i w:val="0"/>
          <w:smallCaps w:val="0"/>
          <w:strike w:val="0"/>
          <w:sz w:val="22"/>
          <w:u w:val="single"/>
        </w:rPr>
        <w:t xml:space="preserve">Given my </w:t>
      </w:r>
      <w:r>
        <w:rPr>
          <w:b/>
          <w:i w:val="0"/>
          <w:smallCaps w:val="0"/>
          <w:strike w:val="0"/>
          <w:sz w:val="22"/>
          <w:u w:val="single"/>
        </w:rPr>
        <w:t>longstanding distaste</w:t>
      </w:r>
      <w:r>
        <w:rPr>
          <w:b w:val="0"/>
          <w:i w:val="0"/>
          <w:smallCaps w:val="0"/>
          <w:strike w:val="0"/>
          <w:sz w:val="22"/>
          <w:u w:val="single"/>
        </w:rPr>
        <w:t xml:space="preserve"> for everything Epstein, it’s </w:t>
      </w:r>
      <w:r>
        <w:rPr>
          <w:b/>
          <w:i w:val="0"/>
          <w:smallCaps w:val="0"/>
          <w:strike w:val="0"/>
          <w:sz w:val="22"/>
          <w:u w:val="single"/>
        </w:rPr>
        <w:t>galling</w:t>
      </w:r>
      <w:r>
        <w:rPr>
          <w:b w:val="0"/>
          <w:i w:val="0"/>
          <w:smallCaps w:val="0"/>
          <w:strike w:val="0"/>
          <w:sz w:val="22"/>
          <w:u w:val="single"/>
        </w:rPr>
        <w:t xml:space="preserve"> to be publicly </w:t>
      </w:r>
      <w:r>
        <w:rPr>
          <w:b/>
          <w:i w:val="0"/>
          <w:smallCaps w:val="0"/>
          <w:strike w:val="0"/>
          <w:sz w:val="22"/>
          <w:u w:val="single"/>
        </w:rPr>
        <w:t>associated</w:t>
      </w:r>
      <w:r>
        <w:rPr>
          <w:b w:val="0"/>
          <w:i w:val="0"/>
          <w:smallCaps w:val="0"/>
          <w:strike w:val="0"/>
          <w:sz w:val="22"/>
          <w:u w:val="single"/>
        </w:rPr>
        <w:t xml:space="preserve"> with him based on some </w:t>
      </w:r>
      <w:r>
        <w:rPr>
          <w:b/>
          <w:i w:val="0"/>
          <w:smallCaps w:val="0"/>
          <w:strike w:val="0"/>
          <w:sz w:val="22"/>
          <w:u w:val="single"/>
        </w:rPr>
        <w:t>photos</w:t>
      </w:r>
      <w:r>
        <w:rPr>
          <w:b w:val="0"/>
          <w:i w:val="0"/>
          <w:smallCaps w:val="0"/>
          <w:strike w:val="0"/>
          <w:sz w:val="22"/>
          <w:u w:val="single"/>
        </w:rPr>
        <w:t xml:space="preserve"> and </w:t>
      </w:r>
      <w:r>
        <w:rPr>
          <w:b/>
          <w:i w:val="0"/>
          <w:smallCaps w:val="0"/>
          <w:strike w:val="0"/>
          <w:sz w:val="22"/>
          <w:u w:val="single"/>
        </w:rPr>
        <w:t>mutual associates</w:t>
      </w:r>
      <w:r>
        <w:rPr>
          <w:b w:val="0"/>
          <w:i w:val="0"/>
          <w:smallCaps w:val="0"/>
          <w:strike w:val="0"/>
          <w:sz w:val="16"/>
          <w:u w:val="none"/>
        </w:rPr>
        <w:t>, but I suppose this is one of the dubious perquisites of fame (by academic standards).  And it’s a particular hazard in the era of social media — last year I was featured in a New York Times op-ed by Jesse Singal called “</w:t>
      </w:r>
      <w:r>
        <w:rPr>
          <w:b w:val="0"/>
          <w:i w:val="0"/>
          <w:smallCaps w:val="0"/>
          <w:strike w:val="0"/>
          <w:sz w:val="16"/>
          <w:u w:val="none"/>
        </w:rPr>
        <w:t>”; this year I appear to be Exhibit B.</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