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PC works in the </w:t>
      </w:r>
      <w:r>
        <w:rPr>
          <w:b/>
          <w:i w:val="0"/>
          <w:smallCaps w:val="0"/>
          <w:strike w:val="0"/>
          <w:sz w:val="26"/>
          <w:u w:val="single"/>
        </w:rPr>
        <w:t>context</w:t>
      </w:r>
      <w:r>
        <w:rPr>
          <w:b/>
          <w:i w:val="0"/>
          <w:smallCaps w:val="0"/>
          <w:strike w:val="0"/>
          <w:sz w:val="26"/>
          <w:u w:val="none"/>
        </w:rPr>
        <w:t xml:space="preserve"> of cannabis. </w:t>
      </w:r>
    </w:p>
    <w:p>
      <w:pPr>
        <w:spacing w:after="80"/>
      </w:pPr>
      <w:r>
        <w:rPr>
          <w:b w:val="0"/>
          <w:i w:val="0"/>
          <w:smallCaps w:val="0"/>
          <w:strike w:val="0"/>
          <w:u w:val="none"/>
        </w:rPr>
        <w:t xml:space="preserve">Jonathan </w:t>
      </w:r>
      <w:r>
        <w:rPr>
          <w:b/>
          <w:i w:val="0"/>
          <w:smallCaps w:val="0"/>
          <w:strike w:val="0"/>
          <w:sz w:val="26"/>
          <w:u w:val="none"/>
        </w:rPr>
        <w:t>Ellis 19</w:t>
      </w:r>
      <w:r>
        <w:rPr>
          <w:b w:val="0"/>
          <w:i w:val="0"/>
          <w:smallCaps w:val="0"/>
          <w:strike w:val="0"/>
          <w:u w:val="none"/>
        </w:rPr>
        <w:t xml:space="preserve">, investigative reporter for Argus, 2/15/2019, “Ellis: Noem squanders political capital on a weed,” </w:t>
      </w:r>
      <w:r>
        <w:rPr>
          <w:b w:val="0"/>
          <w:i w:val="0"/>
          <w:smallCaps w:val="0"/>
          <w:strike w:val="0"/>
          <w:u w:val="none"/>
        </w:rPr>
        <w:t>https://eu.argusleader.com/story/opinion/2019/02/15/ellis-governor-krist-noem-south-dakota-state-legislature-hemp/2881419002/</w:t>
      </w:r>
      <w:r>
        <w:rPr>
          <w:b w:val="0"/>
          <w:i w:val="0"/>
          <w:smallCaps w:val="0"/>
          <w:strike w:val="0"/>
          <w:u w:val="none"/>
        </w:rPr>
        <w:t>, kav</w:t>
      </w:r>
    </w:p>
    <w:p>
      <w:pPr>
        <w:spacing w:after="60"/>
      </w:pPr>
      <w:r>
        <w:rPr>
          <w:b w:val="0"/>
          <w:i w:val="0"/>
          <w:smallCaps w:val="0"/>
          <w:strike w:val="0"/>
          <w:sz w:val="22"/>
          <w:u w:val="single"/>
        </w:rPr>
        <w:t xml:space="preserve">We can debate the </w:t>
      </w:r>
      <w:r>
        <w:rPr>
          <w:b/>
          <w:i w:val="0"/>
          <w:smallCaps w:val="0"/>
          <w:strike w:val="0"/>
          <w:sz w:val="22"/>
          <w:u w:val="single"/>
        </w:rPr>
        <w:t>pros</w:t>
      </w:r>
      <w:r>
        <w:rPr>
          <w:b w:val="0"/>
          <w:i w:val="0"/>
          <w:smallCaps w:val="0"/>
          <w:strike w:val="0"/>
          <w:sz w:val="22"/>
          <w:u w:val="single"/>
        </w:rPr>
        <w:t xml:space="preserve"> and </w:t>
      </w:r>
      <w:r>
        <w:rPr>
          <w:b/>
          <w:i w:val="0"/>
          <w:smallCaps w:val="0"/>
          <w:strike w:val="0"/>
          <w:sz w:val="22"/>
          <w:u w:val="single"/>
        </w:rPr>
        <w:t>cons</w:t>
      </w:r>
      <w:r>
        <w:rPr>
          <w:b w:val="0"/>
          <w:i w:val="0"/>
          <w:smallCaps w:val="0"/>
          <w:strike w:val="0"/>
          <w:sz w:val="22"/>
          <w:u w:val="single"/>
        </w:rPr>
        <w:t xml:space="preserve"> of </w:t>
      </w:r>
      <w:r>
        <w:rPr>
          <w:b w:val="0"/>
          <w:i w:val="0"/>
          <w:smallCaps w:val="0"/>
          <w:strike w:val="0"/>
          <w:sz w:val="22"/>
          <w:highlight w:val="cyan"/>
          <w:u w:val="single"/>
        </w:rPr>
        <w:t>marijuana legalization</w:t>
      </w:r>
      <w:r>
        <w:rPr>
          <w:b w:val="0"/>
          <w:i w:val="0"/>
          <w:smallCaps w:val="0"/>
          <w:strike w:val="0"/>
          <w:sz w:val="16"/>
          <w:u w:val="none"/>
        </w:rPr>
        <w:t xml:space="preserve"> another day, but let’s first dispense with the asinine argument that hemp and marijuana are the same.</w:t>
      </w:r>
    </w:p>
    <w:p>
      <w:pPr>
        <w:spacing w:after="60"/>
      </w:pPr>
      <w:r>
        <w:rPr>
          <w:b w:val="0"/>
          <w:i w:val="0"/>
          <w:smallCaps w:val="0"/>
          <w:strike w:val="0"/>
          <w:sz w:val="16"/>
          <w:u w:val="none"/>
        </w:rPr>
        <w:t>Now Noem finds herself in a direct showdown with the Legislature. Her only hope is to kill the bill in the Senate. If she can't, she faces the prospect of vetoing the bill and having the Legislature override her veto.</w:t>
      </w:r>
    </w:p>
    <w:p>
      <w:pPr>
        <w:spacing w:after="60"/>
      </w:pPr>
      <w:r>
        <w:rPr>
          <w:b w:val="0"/>
          <w:i w:val="0"/>
          <w:smallCaps w:val="0"/>
          <w:strike w:val="0"/>
          <w:sz w:val="22"/>
          <w:u w:val="single"/>
        </w:rPr>
        <w:t xml:space="preserve">Dennis Daugaard </w:t>
      </w:r>
      <w:r>
        <w:rPr>
          <w:b w:val="0"/>
          <w:i w:val="0"/>
          <w:smallCaps w:val="0"/>
          <w:strike w:val="0"/>
          <w:sz w:val="22"/>
          <w:highlight w:val="cyan"/>
          <w:u w:val="single"/>
        </w:rPr>
        <w:t>was</w:t>
      </w:r>
      <w:r>
        <w:rPr>
          <w:b w:val="0"/>
          <w:i w:val="0"/>
          <w:smallCaps w:val="0"/>
          <w:strike w:val="0"/>
          <w:sz w:val="22"/>
          <w:u w:val="single"/>
        </w:rPr>
        <w:t xml:space="preserve"> always </w:t>
      </w:r>
      <w:r>
        <w:rPr>
          <w:b/>
          <w:i w:val="0"/>
          <w:smallCaps w:val="0"/>
          <w:strike w:val="0"/>
          <w:sz w:val="22"/>
          <w:highlight w:val="cyan"/>
          <w:u w:val="single"/>
        </w:rPr>
        <w:t>candid</w:t>
      </w:r>
      <w:r>
        <w:rPr>
          <w:b w:val="0"/>
          <w:i w:val="0"/>
          <w:smallCaps w:val="0"/>
          <w:strike w:val="0"/>
          <w:sz w:val="22"/>
          <w:highlight w:val="cyan"/>
          <w:u w:val="single"/>
        </w:rPr>
        <w:t xml:space="preserve"> about the amount of </w:t>
      </w:r>
      <w:r>
        <w:rPr>
          <w:b/>
          <w:i w:val="0"/>
          <w:smallCaps w:val="0"/>
          <w:strike w:val="0"/>
          <w:sz w:val="22"/>
          <w:highlight w:val="cyan"/>
          <w:u w:val="single"/>
        </w:rPr>
        <w:t>p</w:t>
      </w:r>
      <w:r>
        <w:rPr>
          <w:b w:val="0"/>
          <w:i w:val="0"/>
          <w:smallCaps w:val="0"/>
          <w:strike w:val="0"/>
          <w:sz w:val="22"/>
          <w:u w:val="single"/>
        </w:rPr>
        <w:t xml:space="preserve">olitical </w:t>
      </w:r>
      <w:r>
        <w:rPr>
          <w:b/>
          <w:i w:val="0"/>
          <w:smallCaps w:val="0"/>
          <w:strike w:val="0"/>
          <w:sz w:val="22"/>
          <w:highlight w:val="cyan"/>
          <w:u w:val="single"/>
        </w:rPr>
        <w:t>c</w:t>
      </w:r>
      <w:r>
        <w:rPr>
          <w:b w:val="0"/>
          <w:i w:val="0"/>
          <w:smallCaps w:val="0"/>
          <w:strike w:val="0"/>
          <w:sz w:val="22"/>
          <w:u w:val="single"/>
        </w:rPr>
        <w:t xml:space="preserve">apital </w:t>
      </w:r>
      <w:r>
        <w:rPr>
          <w:b w:val="0"/>
          <w:i w:val="0"/>
          <w:smallCaps w:val="0"/>
          <w:strike w:val="0"/>
          <w:sz w:val="22"/>
          <w:highlight w:val="cyan"/>
          <w:u w:val="single"/>
        </w:rPr>
        <w:t>he had</w:t>
      </w:r>
      <w:r>
        <w:rPr>
          <w:b w:val="0"/>
          <w:i w:val="0"/>
          <w:smallCaps w:val="0"/>
          <w:strike w:val="0"/>
          <w:sz w:val="22"/>
          <w:u w:val="single"/>
        </w:rPr>
        <w:t xml:space="preserve"> as governor. </w:t>
      </w:r>
      <w:r>
        <w:rPr>
          <w:b/>
          <w:i w:val="0"/>
          <w:smallCaps w:val="0"/>
          <w:strike w:val="0"/>
          <w:sz w:val="22"/>
          <w:highlight w:val="cyan"/>
          <w:u w:val="single"/>
        </w:rPr>
        <w:t>P</w:t>
      </w:r>
      <w:r>
        <w:rPr>
          <w:b w:val="0"/>
          <w:i w:val="0"/>
          <w:smallCaps w:val="0"/>
          <w:strike w:val="0"/>
          <w:sz w:val="22"/>
          <w:u w:val="single"/>
        </w:rPr>
        <w:t xml:space="preserve">olitical </w:t>
      </w:r>
      <w:r>
        <w:rPr>
          <w:b/>
          <w:i w:val="0"/>
          <w:smallCaps w:val="0"/>
          <w:strike w:val="0"/>
          <w:sz w:val="22"/>
          <w:highlight w:val="cyan"/>
          <w:u w:val="single"/>
        </w:rPr>
        <w:t>c</w:t>
      </w:r>
      <w:r>
        <w:rPr>
          <w:b w:val="0"/>
          <w:i w:val="0"/>
          <w:smallCaps w:val="0"/>
          <w:strike w:val="0"/>
          <w:sz w:val="22"/>
          <w:u w:val="single"/>
        </w:rPr>
        <w:t xml:space="preserve">apital, he would say, </w:t>
      </w:r>
      <w:r>
        <w:rPr>
          <w:b w:val="0"/>
          <w:i w:val="0"/>
          <w:smallCaps w:val="0"/>
          <w:strike w:val="0"/>
          <w:sz w:val="22"/>
          <w:highlight w:val="cyan"/>
          <w:u w:val="single"/>
        </w:rPr>
        <w:t>was</w:t>
      </w:r>
      <w:r>
        <w:rPr>
          <w:b w:val="0"/>
          <w:i w:val="0"/>
          <w:smallCaps w:val="0"/>
          <w:strike w:val="0"/>
          <w:sz w:val="22"/>
          <w:u w:val="single"/>
        </w:rPr>
        <w:t xml:space="preserve"> a </w:t>
      </w:r>
      <w:r>
        <w:rPr>
          <w:b/>
          <w:i w:val="0"/>
          <w:smallCaps w:val="0"/>
          <w:strike w:val="0"/>
          <w:sz w:val="22"/>
          <w:highlight w:val="cyan"/>
          <w:u w:val="single"/>
        </w:rPr>
        <w:t>finite</w:t>
      </w:r>
      <w:r>
        <w:rPr>
          <w:b/>
          <w:i w:val="0"/>
          <w:smallCaps w:val="0"/>
          <w:strike w:val="0"/>
          <w:sz w:val="22"/>
          <w:u w:val="single"/>
        </w:rPr>
        <w:t xml:space="preserve"> resource</w:t>
      </w:r>
      <w:r>
        <w:rPr>
          <w:b w:val="0"/>
          <w:i w:val="0"/>
          <w:smallCaps w:val="0"/>
          <w:strike w:val="0"/>
          <w:sz w:val="22"/>
          <w:u w:val="single"/>
        </w:rPr>
        <w:t xml:space="preserve">, </w:t>
      </w:r>
      <w:r>
        <w:rPr>
          <w:b w:val="0"/>
          <w:i w:val="0"/>
          <w:smallCaps w:val="0"/>
          <w:strike w:val="0"/>
          <w:sz w:val="22"/>
          <w:highlight w:val="cyan"/>
          <w:u w:val="single"/>
        </w:rPr>
        <w:t>to be used</w:t>
      </w:r>
      <w:r>
        <w:rPr>
          <w:b w:val="0"/>
          <w:i w:val="0"/>
          <w:smallCaps w:val="0"/>
          <w:strike w:val="0"/>
          <w:sz w:val="22"/>
          <w:u w:val="single"/>
        </w:rPr>
        <w:t xml:space="preserve"> on issues </w:t>
      </w:r>
      <w:r>
        <w:rPr>
          <w:b w:val="0"/>
          <w:i w:val="0"/>
          <w:smallCaps w:val="0"/>
          <w:strike w:val="0"/>
          <w:sz w:val="22"/>
          <w:highlight w:val="cyan"/>
          <w:u w:val="single"/>
        </w:rPr>
        <w:t>where it mattered</w:t>
      </w:r>
      <w:r>
        <w:rPr>
          <w:b w:val="0"/>
          <w:i w:val="0"/>
          <w:smallCaps w:val="0"/>
          <w:strike w:val="0"/>
          <w:sz w:val="22"/>
          <w:u w:val="single"/>
        </w:rPr>
        <w:t>.</w:t>
      </w:r>
    </w:p>
    <w:p>
      <w:pPr>
        <w:spacing w:after="60"/>
      </w:pPr>
      <w:r>
        <w:rPr>
          <w:b w:val="0"/>
          <w:i w:val="0"/>
          <w:smallCaps w:val="0"/>
          <w:strike w:val="0"/>
          <w:sz w:val="16"/>
          <w:u w:val="none"/>
        </w:rPr>
        <w:t xml:space="preserve">In her first legislative session, </w:t>
      </w:r>
      <w:r>
        <w:rPr>
          <w:b w:val="0"/>
          <w:i w:val="0"/>
          <w:smallCaps w:val="0"/>
          <w:strike w:val="0"/>
          <w:sz w:val="22"/>
          <w:u w:val="single"/>
        </w:rPr>
        <w:t xml:space="preserve">Noem has chosen to spend </w:t>
      </w:r>
      <w:r>
        <w:rPr>
          <w:b/>
          <w:i w:val="0"/>
          <w:smallCaps w:val="0"/>
          <w:strike w:val="0"/>
          <w:sz w:val="22"/>
          <w:u w:val="single"/>
        </w:rPr>
        <w:t>p</w:t>
      </w:r>
      <w:r>
        <w:rPr>
          <w:b w:val="0"/>
          <w:i w:val="0"/>
          <w:smallCaps w:val="0"/>
          <w:strike w:val="0"/>
          <w:sz w:val="22"/>
          <w:u w:val="single"/>
        </w:rPr>
        <w:t xml:space="preserve">olitical </w:t>
      </w:r>
      <w:r>
        <w:rPr>
          <w:b/>
          <w:i w:val="0"/>
          <w:smallCaps w:val="0"/>
          <w:strike w:val="0"/>
          <w:sz w:val="22"/>
          <w:u w:val="single"/>
        </w:rPr>
        <w:t>c</w:t>
      </w:r>
      <w:r>
        <w:rPr>
          <w:b w:val="0"/>
          <w:i w:val="0"/>
          <w:smallCaps w:val="0"/>
          <w:strike w:val="0"/>
          <w:sz w:val="22"/>
          <w:u w:val="single"/>
        </w:rPr>
        <w:t xml:space="preserve">apital on a harmless weed that grows in the wild. A weed that, even if it isn’t as </w:t>
      </w:r>
      <w:r>
        <w:rPr>
          <w:b/>
          <w:i w:val="0"/>
          <w:smallCaps w:val="0"/>
          <w:strike w:val="0"/>
          <w:sz w:val="22"/>
          <w:u w:val="single"/>
        </w:rPr>
        <w:t>miraculous</w:t>
      </w:r>
      <w:r>
        <w:rPr>
          <w:b w:val="0"/>
          <w:i w:val="0"/>
          <w:smallCaps w:val="0"/>
          <w:strike w:val="0"/>
          <w:sz w:val="22"/>
          <w:u w:val="single"/>
        </w:rPr>
        <w:t xml:space="preserve"> as its proponents say, is probably a </w:t>
      </w:r>
      <w:r>
        <w:rPr>
          <w:b/>
          <w:i w:val="0"/>
          <w:smallCaps w:val="0"/>
          <w:strike w:val="0"/>
          <w:sz w:val="22"/>
          <w:u w:val="single"/>
        </w:rPr>
        <w:t>net benefit</w:t>
      </w:r>
      <w:r>
        <w:rPr>
          <w:b w:val="0"/>
          <w:i w:val="0"/>
          <w:smallCaps w:val="0"/>
          <w:strike w:val="0"/>
          <w:sz w:val="22"/>
          <w:u w:val="single"/>
        </w:rPr>
        <w:t xml:space="preserve"> to society.</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