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Hyperreality is constituted by the proliferation of models of the real, of signs void of </w:t>
      </w:r>
      <w:r>
        <w:rPr>
          <w:b/>
          <w:i w:val="0"/>
          <w:smallCaps w:val="0"/>
          <w:strike w:val="0"/>
          <w:sz w:val="26"/>
          <w:u w:val="none"/>
        </w:rPr>
        <w:t>referentials</w:t>
      </w:r>
      <w:r>
        <w:rPr>
          <w:b/>
          <w:i w:val="0"/>
          <w:smallCaps w:val="0"/>
          <w:strike w:val="0"/>
          <w:sz w:val="26"/>
          <w:u w:val="none"/>
        </w:rPr>
        <w:t xml:space="preserve">, where symbolic value has become the only </w:t>
      </w:r>
      <w:r>
        <w:rPr>
          <w:b/>
          <w:i w:val="0"/>
          <w:smallCaps w:val="0"/>
          <w:strike w:val="0"/>
          <w:sz w:val="26"/>
          <w:u w:val="none"/>
        </w:rPr>
        <w:t>value</w:t>
      </w:r>
      <w:r>
        <w:rPr>
          <w:b/>
          <w:i w:val="0"/>
          <w:smallCaps w:val="0"/>
          <w:strike w:val="0"/>
          <w:sz w:val="26"/>
          <w:u w:val="none"/>
        </w:rPr>
        <w:t xml:space="preserve"> and the sovereign difference has disappeared. The real has become a utopia that we can only ever dream of.</w:t>
      </w:r>
    </w:p>
    <w:p>
      <w:pPr>
        <w:spacing w:after="80"/>
      </w:pPr>
      <w:r>
        <w:rPr>
          <w:b/>
          <w:i w:val="0"/>
          <w:smallCaps w:val="0"/>
          <w:strike w:val="0"/>
          <w:sz w:val="26"/>
          <w:u w:val="none"/>
        </w:rPr>
        <w:t xml:space="preserve">Baudrillard 81 </w:t>
      </w:r>
      <w:r>
        <w:rPr>
          <w:b w:val="0"/>
          <w:i w:val="0"/>
          <w:smallCaps w:val="0"/>
          <w:strike w:val="0"/>
          <w:u w:val="none"/>
        </w:rPr>
        <w:t>Baudrillard, Jean. [dead French guy] Simulacra and Simulation. Ann Arbor, The University of Michigan Press, 1981. //</w:t>
      </w:r>
      <w:r>
        <w:rPr>
          <w:b w:val="0"/>
          <w:i w:val="0"/>
          <w:smallCaps w:val="0"/>
          <w:strike w:val="0"/>
          <w:u w:val="none"/>
        </w:rPr>
        <w:t>aa-ma</w:t>
      </w:r>
    </w:p>
    <w:p>
      <w:pPr>
        <w:spacing w:after="60"/>
      </w:pPr>
      <w:r>
        <w:rPr>
          <w:b w:val="0"/>
          <w:i w:val="0"/>
          <w:smallCaps w:val="0"/>
          <w:strike w:val="0"/>
          <w:sz w:val="16"/>
          <w:u w:val="none"/>
        </w:rPr>
        <w:t xml:space="preserve">If once we were able to view the Borges fable in which the cartographers of the Empire draw up a map so detailed that it ends up covering the territory exactly (the decline of the Empire witnesses the fraying of this map, little by little, and its fall into ruins, though some shreds are still discernible in the deserts - the metaphysical beauty of this ruined abstraction testifying to a </w:t>
      </w:r>
      <w:r>
        <w:rPr>
          <w:b w:val="0"/>
          <w:i w:val="0"/>
          <w:smallCaps w:val="0"/>
          <w:strike w:val="0"/>
          <w:sz w:val="16"/>
          <w:u w:val="none"/>
        </w:rPr>
        <w:t>pride</w:t>
      </w:r>
      <w:r>
        <w:rPr>
          <w:b w:val="0"/>
          <w:i w:val="0"/>
          <w:smallCaps w:val="0"/>
          <w:strike w:val="0"/>
          <w:sz w:val="16"/>
          <w:u w:val="none"/>
        </w:rPr>
        <w:t xml:space="preserve"> equal to the Empire and rotting like a carcass, returning to the substance of the soil, a bit as the double ends by being confused with the real through aging) - as the most beautiful allegory of simulation, this fable has now come full circle for us, and possesses nothing but the discrete charm of second-order simulacra.*1 </w:t>
      </w:r>
      <w:r>
        <w:rPr>
          <w:b w:val="0"/>
          <w:i w:val="0"/>
          <w:smallCaps w:val="0"/>
          <w:strike w:val="0"/>
          <w:sz w:val="22"/>
          <w:highlight w:val="cyan"/>
          <w:u w:val="single"/>
        </w:rPr>
        <w:t>Today</w:t>
      </w:r>
      <w:r>
        <w:rPr>
          <w:b w:val="0"/>
          <w:i w:val="0"/>
          <w:smallCaps w:val="0"/>
          <w:strike w:val="0"/>
          <w:sz w:val="22"/>
          <w:u w:val="single"/>
        </w:rPr>
        <w:t xml:space="preserve"> abstraction is no longer that of the map, the double, the mirror, or the concept. </w:t>
      </w:r>
      <w:r>
        <w:rPr>
          <w:b w:val="0"/>
          <w:i w:val="0"/>
          <w:smallCaps w:val="0"/>
          <w:strike w:val="0"/>
          <w:sz w:val="22"/>
          <w:highlight w:val="cyan"/>
          <w:u w:val="single"/>
        </w:rPr>
        <w:t>Simulation</w:t>
      </w:r>
      <w:r>
        <w:rPr>
          <w:b w:val="0"/>
          <w:i w:val="0"/>
          <w:smallCaps w:val="0"/>
          <w:strike w:val="0"/>
          <w:sz w:val="22"/>
          <w:u w:val="single"/>
        </w:rPr>
        <w:t xml:space="preserve"> is no longer that of a territory, a referential being, or a substance. It </w:t>
      </w:r>
      <w:r>
        <w:rPr>
          <w:b w:val="0"/>
          <w:i w:val="0"/>
          <w:smallCaps w:val="0"/>
          <w:strike w:val="0"/>
          <w:sz w:val="22"/>
          <w:highlight w:val="cyan"/>
          <w:u w:val="single"/>
        </w:rPr>
        <w:t>is the generation by models of a real without origin or reality: a hyperreal.</w:t>
      </w:r>
      <w:r>
        <w:rPr>
          <w:b w:val="0"/>
          <w:i w:val="0"/>
          <w:smallCaps w:val="0"/>
          <w:strike w:val="0"/>
          <w:sz w:val="22"/>
          <w:u w:val="single"/>
        </w:rPr>
        <w:t xml:space="preserve"> The territory no longer precedes the map, nor does it survive it.</w:t>
      </w:r>
      <w:r>
        <w:rPr>
          <w:b w:val="0"/>
          <w:i w:val="0"/>
          <w:smallCaps w:val="0"/>
          <w:strike w:val="0"/>
          <w:sz w:val="16"/>
          <w:u w:val="none"/>
        </w:rPr>
        <w:t xml:space="preserve"> It is nevertheless the map that precedes the territory - precession of simulacra - that engenders the territory, and if one must return to the fable, today it is the territory whose shreds slowly rot across the extent of the map</w:t>
      </w:r>
      <w:r>
        <w:rPr>
          <w:b w:val="0"/>
          <w:i w:val="0"/>
          <w:smallCaps w:val="0"/>
          <w:strike w:val="0"/>
          <w:sz w:val="22"/>
          <w:u w:val="single"/>
        </w:rPr>
        <w:t>. It is the real, and not the map, whose vestiges persist here and there in the deserts that are no longer those of the Empire, but ours</w:t>
      </w:r>
      <w:r>
        <w:rPr>
          <w:b w:val="0"/>
          <w:i w:val="0"/>
          <w:smallCaps w:val="0"/>
          <w:strike w:val="0"/>
          <w:sz w:val="16"/>
          <w:u w:val="none"/>
        </w:rPr>
        <w:t xml:space="preserve">. The desert </w:t>
      </w:r>
      <w:r>
        <w:rPr>
          <w:b w:val="0"/>
          <w:i w:val="0"/>
          <w:smallCaps w:val="0"/>
          <w:strike w:val="0"/>
          <w:sz w:val="16"/>
          <w:u w:val="none"/>
        </w:rPr>
        <w:t>of the real</w:t>
      </w:r>
      <w:r>
        <w:rPr>
          <w:b w:val="0"/>
          <w:i w:val="0"/>
          <w:smallCaps w:val="0"/>
          <w:strike w:val="0"/>
          <w:sz w:val="16"/>
          <w:u w:val="none"/>
        </w:rPr>
        <w:t xml:space="preserve"> itself. In fact, even inverted, Borges's fable is unusable. Only the allegory of the Empire, perhaps, remains. </w:t>
      </w:r>
      <w:r>
        <w:rPr>
          <w:b w:val="0"/>
          <w:i w:val="0"/>
          <w:smallCaps w:val="0"/>
          <w:strike w:val="0"/>
          <w:sz w:val="22"/>
          <w:u w:val="single"/>
        </w:rPr>
        <w:t xml:space="preserve">Because it is with this same imperialism that </w:t>
      </w:r>
      <w:r>
        <w:rPr>
          <w:b w:val="0"/>
          <w:i w:val="0"/>
          <w:smallCaps w:val="0"/>
          <w:strike w:val="0"/>
          <w:sz w:val="22"/>
          <w:highlight w:val="cyan"/>
          <w:u w:val="single"/>
        </w:rPr>
        <w:t>present-day simulators attempt to make</w:t>
      </w:r>
      <w:r>
        <w:rPr>
          <w:b w:val="0"/>
          <w:i w:val="0"/>
          <w:smallCaps w:val="0"/>
          <w:strike w:val="0"/>
          <w:sz w:val="22"/>
          <w:u w:val="single"/>
        </w:rPr>
        <w:t xml:space="preserve"> the real, </w:t>
      </w:r>
      <w:r>
        <w:rPr>
          <w:b w:val="0"/>
          <w:i w:val="0"/>
          <w:smallCaps w:val="0"/>
          <w:strike w:val="0"/>
          <w:sz w:val="22"/>
          <w:highlight w:val="cyan"/>
          <w:u w:val="single"/>
        </w:rPr>
        <w:t xml:space="preserve">all of the real, coincide with their models of simulation. But it is no longer a question of either maps or territories. Something has disappeared: </w:t>
      </w:r>
      <w:r>
        <w:rPr>
          <w:b/>
          <w:i w:val="0"/>
          <w:smallCaps w:val="0"/>
          <w:strike w:val="0"/>
          <w:sz w:val="22"/>
          <w:highlight w:val="cyan"/>
          <w:u w:val="single"/>
        </w:rPr>
        <w:t>the sovereign difference</w:t>
      </w:r>
      <w:r>
        <w:rPr>
          <w:b w:val="0"/>
          <w:i w:val="0"/>
          <w:smallCaps w:val="0"/>
          <w:strike w:val="0"/>
          <w:sz w:val="22"/>
          <w:u w:val="single"/>
        </w:rPr>
        <w:t xml:space="preserve">, between one and the other, </w:t>
      </w:r>
      <w:r>
        <w:rPr>
          <w:b w:val="0"/>
          <w:i w:val="0"/>
          <w:smallCaps w:val="0"/>
          <w:strike w:val="0"/>
          <w:sz w:val="22"/>
          <w:highlight w:val="cyan"/>
          <w:u w:val="single"/>
        </w:rPr>
        <w:t>that constituted the charm of abstraction</w:t>
      </w:r>
      <w:r>
        <w:rPr>
          <w:b w:val="0"/>
          <w:i w:val="0"/>
          <w:smallCaps w:val="0"/>
          <w:strike w:val="0"/>
          <w:sz w:val="22"/>
          <w:u w:val="single"/>
        </w:rPr>
        <w:t>.</w:t>
      </w:r>
      <w:r>
        <w:rPr>
          <w:b w:val="0"/>
          <w:i w:val="0"/>
          <w:smallCaps w:val="0"/>
          <w:strike w:val="0"/>
          <w:sz w:val="16"/>
          <w:u w:val="none"/>
        </w:rPr>
        <w:t xml:space="preserve"> Because it is difference that constitutes the poetry of the map and the charm of the territory, the magic of the concept and the charm of the real. </w:t>
      </w:r>
      <w:r>
        <w:rPr>
          <w:b w:val="0"/>
          <w:i w:val="0"/>
          <w:smallCaps w:val="0"/>
          <w:strike w:val="0"/>
          <w:sz w:val="22"/>
          <w:highlight w:val="cyan"/>
          <w:u w:val="single"/>
        </w:rPr>
        <w:t xml:space="preserve">This imaginary of representation, which simultaneously culminates in and is engulfed by the </w:t>
      </w:r>
      <w:r>
        <w:rPr>
          <w:b w:val="0"/>
          <w:i w:val="0"/>
          <w:smallCaps w:val="0"/>
          <w:strike w:val="0"/>
          <w:sz w:val="22"/>
          <w:highlight w:val="cyan"/>
          <w:u w:val="single"/>
        </w:rPr>
        <w:t>cartographers</w:t>
      </w:r>
      <w:r>
        <w:rPr>
          <w:b w:val="0"/>
          <w:i w:val="0"/>
          <w:smallCaps w:val="0"/>
          <w:strike w:val="0"/>
          <w:sz w:val="22"/>
          <w:highlight w:val="cyan"/>
          <w:u w:val="single"/>
        </w:rPr>
        <w:t xml:space="preserve"> mad project of the ideal </w:t>
      </w:r>
      <w:r>
        <w:rPr>
          <w:b w:val="0"/>
          <w:i w:val="0"/>
          <w:smallCaps w:val="0"/>
          <w:strike w:val="0"/>
          <w:sz w:val="22"/>
          <w:highlight w:val="cyan"/>
          <w:u w:val="single"/>
        </w:rPr>
        <w:t>coextensivity</w:t>
      </w:r>
      <w:r>
        <w:rPr>
          <w:b w:val="0"/>
          <w:i w:val="0"/>
          <w:smallCaps w:val="0"/>
          <w:strike w:val="0"/>
          <w:sz w:val="22"/>
          <w:highlight w:val="cyan"/>
          <w:u w:val="single"/>
        </w:rPr>
        <w:t xml:space="preserve"> of map and territory, disappears in the simulation whose operation is nuclear and genetic, no longer at all specular or discursive. It is all of metaphysics that is lost</w:t>
      </w:r>
      <w:r>
        <w:rPr>
          <w:b w:val="0"/>
          <w:i w:val="0"/>
          <w:smallCaps w:val="0"/>
          <w:strike w:val="0"/>
          <w:sz w:val="16"/>
          <w:u w:val="none"/>
        </w:rPr>
        <w:t xml:space="preserve">. No more mirror of being and appearances, of the </w:t>
      </w:r>
      <w:r>
        <w:rPr>
          <w:b w:val="0"/>
          <w:i w:val="0"/>
          <w:smallCaps w:val="0"/>
          <w:strike w:val="0"/>
          <w:sz w:val="16"/>
          <w:u w:val="none"/>
        </w:rPr>
        <w:t>real</w:t>
      </w:r>
      <w:r>
        <w:rPr>
          <w:b w:val="0"/>
          <w:i w:val="0"/>
          <w:smallCaps w:val="0"/>
          <w:strike w:val="0"/>
          <w:sz w:val="16"/>
          <w:u w:val="none"/>
        </w:rPr>
        <w:t xml:space="preserve"> and its concept. No more imaginary </w:t>
      </w:r>
      <w:r>
        <w:rPr>
          <w:b w:val="0"/>
          <w:i w:val="0"/>
          <w:smallCaps w:val="0"/>
          <w:strike w:val="0"/>
          <w:sz w:val="16"/>
          <w:u w:val="none"/>
        </w:rPr>
        <w:t>coextensivity</w:t>
      </w:r>
      <w:r>
        <w:rPr>
          <w:b w:val="0"/>
          <w:i w:val="0"/>
          <w:smallCaps w:val="0"/>
          <w:strike w:val="0"/>
          <w:sz w:val="16"/>
          <w:u w:val="none"/>
        </w:rPr>
        <w:t xml:space="preserve">: it is genetic miniaturization that is the dimension of simulation. </w:t>
      </w:r>
      <w:r>
        <w:rPr>
          <w:b w:val="0"/>
          <w:i w:val="0"/>
          <w:smallCaps w:val="0"/>
          <w:strike w:val="0"/>
          <w:sz w:val="22"/>
          <w:highlight w:val="cyan"/>
          <w:u w:val="single"/>
        </w:rPr>
        <w:t>The real is produced</w:t>
      </w:r>
      <w:r>
        <w:rPr>
          <w:b w:val="0"/>
          <w:i w:val="0"/>
          <w:smallCaps w:val="0"/>
          <w:strike w:val="0"/>
          <w:sz w:val="22"/>
          <w:u w:val="single"/>
        </w:rPr>
        <w:t xml:space="preserve"> from miniaturized cells, matrices, and memory banks, models of control - </w:t>
      </w:r>
      <w:r>
        <w:rPr>
          <w:b w:val="0"/>
          <w:i w:val="0"/>
          <w:smallCaps w:val="0"/>
          <w:strike w:val="0"/>
          <w:sz w:val="22"/>
          <w:highlight w:val="cyan"/>
          <w:u w:val="single"/>
        </w:rPr>
        <w:t>and</w:t>
      </w:r>
      <w:r>
        <w:rPr>
          <w:b w:val="0"/>
          <w:i w:val="0"/>
          <w:smallCaps w:val="0"/>
          <w:strike w:val="0"/>
          <w:sz w:val="22"/>
          <w:u w:val="single"/>
        </w:rPr>
        <w:t xml:space="preserve"> it </w:t>
      </w:r>
      <w:r>
        <w:rPr>
          <w:b w:val="0"/>
          <w:i w:val="0"/>
          <w:smallCaps w:val="0"/>
          <w:strike w:val="0"/>
          <w:sz w:val="22"/>
          <w:highlight w:val="cyan"/>
          <w:u w:val="single"/>
        </w:rPr>
        <w:t>can be reproduced an indefinite number of times</w:t>
      </w:r>
      <w:r>
        <w:rPr>
          <w:b w:val="0"/>
          <w:i w:val="0"/>
          <w:smallCaps w:val="0"/>
          <w:strike w:val="0"/>
          <w:sz w:val="22"/>
          <w:u w:val="single"/>
        </w:rPr>
        <w:t xml:space="preserve"> from these. </w:t>
      </w:r>
      <w:r>
        <w:rPr>
          <w:b w:val="0"/>
          <w:i w:val="0"/>
          <w:smallCaps w:val="0"/>
          <w:strike w:val="0"/>
          <w:sz w:val="22"/>
          <w:highlight w:val="cyan"/>
          <w:u w:val="single"/>
        </w:rPr>
        <w:t>It no longer needs to be rational, because it no longer measures itself against either an ideal or negative instance. It is no longer anything but operational.</w:t>
      </w:r>
      <w:r>
        <w:rPr>
          <w:b w:val="0"/>
          <w:i w:val="0"/>
          <w:smallCaps w:val="0"/>
          <w:strike w:val="0"/>
          <w:sz w:val="22"/>
          <w:u w:val="single"/>
        </w:rPr>
        <w:t xml:space="preserve"> In fact, </w:t>
      </w:r>
      <w:r>
        <w:rPr>
          <w:b w:val="0"/>
          <w:i w:val="0"/>
          <w:smallCaps w:val="0"/>
          <w:strike w:val="0"/>
          <w:sz w:val="22"/>
          <w:highlight w:val="cyan"/>
          <w:u w:val="single"/>
        </w:rPr>
        <w:t>it is no longer really the real</w:t>
      </w:r>
      <w:r>
        <w:rPr>
          <w:b w:val="0"/>
          <w:i w:val="0"/>
          <w:smallCaps w:val="0"/>
          <w:strike w:val="0"/>
          <w:sz w:val="22"/>
          <w:u w:val="single"/>
        </w:rPr>
        <w:t xml:space="preserve">, because no imaginary envelops it anymore. </w:t>
      </w:r>
      <w:r>
        <w:rPr>
          <w:b w:val="0"/>
          <w:i w:val="0"/>
          <w:smallCaps w:val="0"/>
          <w:strike w:val="0"/>
          <w:sz w:val="22"/>
          <w:highlight w:val="cyan"/>
          <w:u w:val="single"/>
        </w:rPr>
        <w:t xml:space="preserve">It is a </w:t>
      </w:r>
      <w:r>
        <w:rPr>
          <w:b/>
          <w:i w:val="0"/>
          <w:smallCaps w:val="0"/>
          <w:strike w:val="0"/>
          <w:sz w:val="22"/>
          <w:highlight w:val="cyan"/>
          <w:u w:val="single"/>
        </w:rPr>
        <w:t>hyperreal,</w:t>
      </w:r>
      <w:r>
        <w:rPr>
          <w:b w:val="0"/>
          <w:i w:val="0"/>
          <w:smallCaps w:val="0"/>
          <w:strike w:val="0"/>
          <w:sz w:val="22"/>
          <w:highlight w:val="cyan"/>
          <w:u w:val="single"/>
        </w:rPr>
        <w:t xml:space="preserve"> </w:t>
      </w:r>
      <w:r>
        <w:rPr>
          <w:b w:val="0"/>
          <w:i w:val="0"/>
          <w:smallCaps w:val="0"/>
          <w:strike w:val="0"/>
          <w:sz w:val="22"/>
          <w:u w:val="single"/>
        </w:rPr>
        <w:t>produced from a radiating synthesis of combinatory models in a hyperspace without atmosphere</w:t>
      </w:r>
      <w:r>
        <w:rPr>
          <w:b w:val="0"/>
          <w:i w:val="0"/>
          <w:smallCaps w:val="0"/>
          <w:strike w:val="0"/>
          <w:sz w:val="16"/>
          <w:u w:val="none"/>
        </w:rPr>
        <w:t>. By crossing into a space whose curvature is no longer that of the real, nor that of truth</w:t>
      </w:r>
      <w:r>
        <w:rPr>
          <w:b w:val="0"/>
          <w:i w:val="0"/>
          <w:smallCaps w:val="0"/>
          <w:strike w:val="0"/>
          <w:sz w:val="22"/>
          <w:highlight w:val="cyan"/>
          <w:u w:val="single"/>
        </w:rPr>
        <w:t xml:space="preserve">, the era of simulation is inaugurated by a </w:t>
      </w:r>
      <w:r>
        <w:rPr>
          <w:b/>
          <w:i w:val="0"/>
          <w:smallCaps w:val="0"/>
          <w:strike w:val="0"/>
          <w:sz w:val="22"/>
          <w:highlight w:val="cyan"/>
          <w:u w:val="single"/>
        </w:rPr>
        <w:t xml:space="preserve">liquidation of all </w:t>
      </w:r>
      <w:r>
        <w:rPr>
          <w:b/>
          <w:i w:val="0"/>
          <w:smallCaps w:val="0"/>
          <w:strike w:val="0"/>
          <w:sz w:val="22"/>
          <w:highlight w:val="cyan"/>
          <w:u w:val="single"/>
        </w:rPr>
        <w:t>referentials</w:t>
      </w:r>
      <w:r>
        <w:rPr>
          <w:b w:val="0"/>
          <w:i w:val="0"/>
          <w:smallCaps w:val="0"/>
          <w:strike w:val="0"/>
          <w:sz w:val="16"/>
          <w:u w:val="none"/>
        </w:rPr>
        <w:t xml:space="preserve"> - worse: with their artificial resurrection in the systems of signs, a material more malleable than meaning, in that </w:t>
      </w:r>
      <w:r>
        <w:rPr>
          <w:b w:val="0"/>
          <w:i w:val="0"/>
          <w:smallCaps w:val="0"/>
          <w:strike w:val="0"/>
          <w:sz w:val="22"/>
          <w:highlight w:val="cyan"/>
          <w:u w:val="single"/>
        </w:rPr>
        <w:t>it lends itself to all systems of equivalences</w:t>
      </w:r>
      <w:r>
        <w:rPr>
          <w:b w:val="0"/>
          <w:i w:val="0"/>
          <w:smallCaps w:val="0"/>
          <w:strike w:val="0"/>
          <w:sz w:val="22"/>
          <w:u w:val="single"/>
        </w:rPr>
        <w:t xml:space="preserve">, to </w:t>
      </w:r>
      <w:r>
        <w:rPr>
          <w:b w:val="0"/>
          <w:i w:val="0"/>
          <w:smallCaps w:val="0"/>
          <w:strike w:val="0"/>
          <w:sz w:val="22"/>
          <w:highlight w:val="cyan"/>
          <w:u w:val="single"/>
        </w:rPr>
        <w:t>all binary oppositions</w:t>
      </w:r>
      <w:r>
        <w:rPr>
          <w:b w:val="0"/>
          <w:i w:val="0"/>
          <w:smallCaps w:val="0"/>
          <w:strike w:val="0"/>
          <w:sz w:val="22"/>
          <w:u w:val="single"/>
        </w:rPr>
        <w:t xml:space="preserve">, to </w:t>
      </w:r>
      <w:r>
        <w:rPr>
          <w:b w:val="0"/>
          <w:i w:val="0"/>
          <w:smallCaps w:val="0"/>
          <w:strike w:val="0"/>
          <w:sz w:val="22"/>
          <w:highlight w:val="cyan"/>
          <w:u w:val="single"/>
        </w:rPr>
        <w:t>all combinatory algebra</w:t>
      </w:r>
      <w:r>
        <w:rPr>
          <w:b w:val="0"/>
          <w:i w:val="0"/>
          <w:smallCaps w:val="0"/>
          <w:strike w:val="0"/>
          <w:sz w:val="22"/>
          <w:u w:val="single"/>
        </w:rPr>
        <w:t xml:space="preserve">. It is </w:t>
      </w:r>
      <w:r>
        <w:rPr>
          <w:b w:val="0"/>
          <w:i w:val="0"/>
          <w:smallCaps w:val="0"/>
          <w:strike w:val="0"/>
          <w:sz w:val="22"/>
          <w:highlight w:val="cyan"/>
          <w:u w:val="single"/>
        </w:rPr>
        <w:t xml:space="preserve">no longer a question of imitation, nor duplication, nor even parody. It is a question of </w:t>
      </w:r>
      <w:r>
        <w:rPr>
          <w:b/>
          <w:i w:val="0"/>
          <w:smallCaps w:val="0"/>
          <w:strike w:val="0"/>
          <w:sz w:val="22"/>
          <w:highlight w:val="cyan"/>
          <w:u w:val="single"/>
        </w:rPr>
        <w:t>substituting the signs of the real for the real</w:t>
      </w:r>
      <w:r>
        <w:rPr>
          <w:b w:val="0"/>
          <w:i w:val="0"/>
          <w:smallCaps w:val="0"/>
          <w:strike w:val="0"/>
          <w:sz w:val="22"/>
          <w:u w:val="single"/>
        </w:rPr>
        <w:t>,</w:t>
      </w:r>
      <w:r>
        <w:rPr>
          <w:b w:val="0"/>
          <w:i w:val="0"/>
          <w:smallCaps w:val="0"/>
          <w:strike w:val="0"/>
          <w:sz w:val="16"/>
          <w:u w:val="none"/>
        </w:rPr>
        <w:t xml:space="preserve"> that is to say of an operation of deterring every real process via its operational double, a programmatic, metastable, perfectly descriptive machine that offers all the signs of the real and short-circuits all its vicissitudes. </w:t>
      </w:r>
      <w:r>
        <w:rPr>
          <w:b w:val="0"/>
          <w:i w:val="0"/>
          <w:smallCaps w:val="0"/>
          <w:strike w:val="0"/>
          <w:sz w:val="22"/>
          <w:u w:val="single"/>
        </w:rPr>
        <w:t xml:space="preserve">Never again will the real have the chance to produce itself </w:t>
      </w:r>
      <w:r>
        <w:rPr>
          <w:b w:val="0"/>
          <w:i w:val="0"/>
          <w:smallCaps w:val="0"/>
          <w:strike w:val="0"/>
          <w:sz w:val="16"/>
          <w:u w:val="none"/>
        </w:rPr>
        <w:t xml:space="preserve">- such is the vital function of the model in a system of death, or rather of anticipated resurrection, that no longer even gives the event of death a chance. </w:t>
      </w:r>
      <w:r>
        <w:rPr>
          <w:b w:val="0"/>
          <w:i w:val="0"/>
          <w:smallCaps w:val="0"/>
          <w:strike w:val="0"/>
          <w:sz w:val="22"/>
          <w:highlight w:val="cyan"/>
          <w:u w:val="single"/>
        </w:rPr>
        <w:t xml:space="preserve">A hyperreal henceforth </w:t>
      </w:r>
      <w:r>
        <w:rPr>
          <w:b/>
          <w:i w:val="0"/>
          <w:smallCaps w:val="0"/>
          <w:strike w:val="0"/>
          <w:sz w:val="22"/>
          <w:highlight w:val="cyan"/>
          <w:u w:val="single"/>
        </w:rPr>
        <w:t>sheltered from the imaginary</w:t>
      </w:r>
      <w:r>
        <w:rPr>
          <w:b w:val="0"/>
          <w:i w:val="0"/>
          <w:smallCaps w:val="0"/>
          <w:strike w:val="0"/>
          <w:sz w:val="22"/>
          <w:highlight w:val="cyan"/>
          <w:u w:val="single"/>
        </w:rPr>
        <w:t xml:space="preserve">, and from any distinction between the real and the imaginary, leaving room only for the orbital recurrence of models and for the </w:t>
      </w:r>
      <w:r>
        <w:rPr>
          <w:b/>
          <w:i w:val="0"/>
          <w:smallCaps w:val="0"/>
          <w:strike w:val="0"/>
          <w:sz w:val="22"/>
          <w:highlight w:val="cyan"/>
          <w:u w:val="single"/>
        </w:rPr>
        <w:t>simulated generation of differences.</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